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3AB" w:rsidRDefault="00C940FF" w:rsidP="00B301C2">
      <w:pPr>
        <w:tabs>
          <w:tab w:val="left" w:pos="567"/>
        </w:tabs>
        <w:spacing w:after="0" w:line="240" w:lineRule="auto"/>
        <w:jc w:val="center"/>
        <w:rPr>
          <w:rFonts w:ascii="Times New Roman" w:hAnsi="Times New Roman" w:cs="Times New Roman"/>
          <w:b/>
          <w:sz w:val="26"/>
          <w:szCs w:val="26"/>
        </w:rPr>
      </w:pPr>
      <w:r w:rsidRPr="0029706E">
        <w:rPr>
          <w:rFonts w:ascii="Times New Roman" w:hAnsi="Times New Roman" w:cs="Times New Roman"/>
          <w:b/>
          <w:sz w:val="26"/>
          <w:szCs w:val="26"/>
        </w:rPr>
        <w:t>ĐỔI MỚI PHƯƠNG PHÁP GIẢNG DẠY NGÀNH CÔNG NGHỆ MAY ĐÁP ỨNG MÔ HÌNH ĐÀO TẠO CHẤT LƯỢNG CAO TRONG BỐI CẢNH CÁCH MẠNG CÔNG NGHIỆP 4.0</w:t>
      </w:r>
      <w:r w:rsidR="00801635" w:rsidRPr="0029706E">
        <w:rPr>
          <w:rFonts w:ascii="Times New Roman" w:hAnsi="Times New Roman" w:cs="Times New Roman"/>
          <w:b/>
          <w:sz w:val="26"/>
          <w:szCs w:val="26"/>
        </w:rPr>
        <w:t xml:space="preserve"> </w:t>
      </w:r>
    </w:p>
    <w:p w:rsidR="00A02F34" w:rsidRPr="006A6A81" w:rsidRDefault="00A02F34" w:rsidP="00A02F34">
      <w:pPr>
        <w:spacing w:after="0" w:line="240" w:lineRule="auto"/>
        <w:ind w:left="360"/>
        <w:jc w:val="right"/>
        <w:rPr>
          <w:rFonts w:ascii="Times New Roman" w:hAnsi="Times New Roman" w:cs="Times New Roman"/>
          <w:b/>
          <w:sz w:val="26"/>
          <w:szCs w:val="26"/>
        </w:rPr>
      </w:pPr>
      <w:r>
        <w:rPr>
          <w:rFonts w:ascii="Times New Roman" w:hAnsi="Times New Roman" w:cs="Times New Roman"/>
          <w:b/>
          <w:sz w:val="26"/>
          <w:szCs w:val="26"/>
        </w:rPr>
        <w:t>Nguyễn Bạch Cẩm Dung</w:t>
      </w:r>
      <w:r w:rsidRPr="006A6A81">
        <w:rPr>
          <w:rFonts w:ascii="Times New Roman" w:hAnsi="Times New Roman" w:cs="Times New Roman"/>
          <w:b/>
          <w:sz w:val="26"/>
          <w:szCs w:val="26"/>
        </w:rPr>
        <w:t xml:space="preserve"> </w:t>
      </w:r>
    </w:p>
    <w:p w:rsidR="00A02F34" w:rsidRPr="006A6A81" w:rsidRDefault="00A02F34" w:rsidP="00A02F34">
      <w:pPr>
        <w:spacing w:after="0" w:line="240" w:lineRule="auto"/>
        <w:ind w:left="360"/>
        <w:jc w:val="right"/>
        <w:rPr>
          <w:rFonts w:ascii="Times New Roman" w:hAnsi="Times New Roman" w:cs="Times New Roman"/>
          <w:b/>
          <w:sz w:val="26"/>
          <w:szCs w:val="26"/>
        </w:rPr>
      </w:pPr>
      <w:r w:rsidRPr="006A6A81">
        <w:rPr>
          <w:rFonts w:ascii="Times New Roman" w:hAnsi="Times New Roman" w:cs="Times New Roman"/>
          <w:b/>
          <w:sz w:val="26"/>
          <w:szCs w:val="26"/>
        </w:rPr>
        <w:t xml:space="preserve">Giảng viên Khoa May - Thời trang </w:t>
      </w:r>
    </w:p>
    <w:p w:rsidR="00A02F34" w:rsidRPr="0029706E" w:rsidRDefault="00A02F34" w:rsidP="00A02F34">
      <w:pPr>
        <w:tabs>
          <w:tab w:val="left" w:pos="567"/>
        </w:tabs>
        <w:spacing w:after="0" w:line="240" w:lineRule="auto"/>
        <w:jc w:val="right"/>
        <w:rPr>
          <w:rFonts w:ascii="Times New Roman" w:hAnsi="Times New Roman" w:cs="Times New Roman"/>
          <w:b/>
          <w:sz w:val="26"/>
          <w:szCs w:val="26"/>
        </w:rPr>
      </w:pPr>
      <w:r w:rsidRPr="006A6A81">
        <w:rPr>
          <w:rFonts w:ascii="Times New Roman" w:hAnsi="Times New Roman" w:cs="Times New Roman"/>
          <w:b/>
          <w:sz w:val="26"/>
          <w:szCs w:val="26"/>
        </w:rPr>
        <w:t xml:space="preserve">        Trường Cao đẳng Lý Tự Trọng</w:t>
      </w:r>
      <w:r>
        <w:rPr>
          <w:rFonts w:ascii="Times New Roman" w:hAnsi="Times New Roman" w:cs="Times New Roman"/>
          <w:b/>
          <w:sz w:val="26"/>
          <w:szCs w:val="26"/>
        </w:rPr>
        <w:t xml:space="preserve"> TP HCM</w:t>
      </w:r>
    </w:p>
    <w:p w:rsidR="00870356" w:rsidRPr="00B301C2" w:rsidRDefault="00870356" w:rsidP="00B301C2">
      <w:pPr>
        <w:tabs>
          <w:tab w:val="left" w:pos="567"/>
        </w:tabs>
        <w:spacing w:after="0" w:line="240" w:lineRule="auto"/>
        <w:jc w:val="center"/>
        <w:rPr>
          <w:rFonts w:ascii="Times New Roman" w:hAnsi="Times New Roman" w:cs="Times New Roman"/>
          <w:b/>
          <w:sz w:val="26"/>
          <w:szCs w:val="26"/>
        </w:rPr>
      </w:pPr>
      <w:bookmarkStart w:id="0" w:name="_GoBack"/>
      <w:bookmarkEnd w:id="0"/>
    </w:p>
    <w:p w:rsidR="0015204B" w:rsidRPr="00B301C2" w:rsidRDefault="0015204B" w:rsidP="00B301C2">
      <w:pPr>
        <w:pStyle w:val="ListParagraph"/>
        <w:numPr>
          <w:ilvl w:val="0"/>
          <w:numId w:val="5"/>
        </w:numPr>
        <w:tabs>
          <w:tab w:val="left" w:pos="567"/>
        </w:tabs>
        <w:spacing w:after="0" w:line="240" w:lineRule="auto"/>
        <w:ind w:left="0" w:firstLine="0"/>
        <w:rPr>
          <w:rFonts w:ascii="Times New Roman" w:hAnsi="Times New Roman" w:cs="Times New Roman"/>
          <w:b/>
          <w:sz w:val="26"/>
          <w:szCs w:val="26"/>
        </w:rPr>
      </w:pPr>
      <w:r w:rsidRPr="00B301C2">
        <w:rPr>
          <w:rFonts w:ascii="Times New Roman" w:hAnsi="Times New Roman" w:cs="Times New Roman"/>
          <w:b/>
          <w:sz w:val="26"/>
          <w:szCs w:val="26"/>
        </w:rPr>
        <w:t xml:space="preserve">ĐẶT VẤN ĐỀ: </w:t>
      </w:r>
    </w:p>
    <w:p w:rsidR="0018673C" w:rsidRDefault="0015204B"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Nâng cao chất lượng đào tạo là vấn đề cần thiết của giáo dục hiện nay. Việc đổi mới phương pháp giảng dạy các ngành nghề nói chung, đổi mới phương pháp giảng dạy ngành công nghệ May nói riêng là tính tất yếu không thể cưỡng lại của xu thế lịch sử. Tuy nhiên vấn đề nhận thức về đổi mới như thế nào đang còn nhiều quan điểm, ý kiến khác nhau. Trong lĩnh vự</w:t>
      </w:r>
      <w:r w:rsidR="00DD47D7" w:rsidRPr="0029706E">
        <w:rPr>
          <w:rFonts w:ascii="Times New Roman" w:hAnsi="Times New Roman" w:cs="Times New Roman"/>
          <w:sz w:val="26"/>
          <w:szCs w:val="26"/>
        </w:rPr>
        <w:t xml:space="preserve">c </w:t>
      </w:r>
      <w:r w:rsidRPr="0029706E">
        <w:rPr>
          <w:rFonts w:ascii="Times New Roman" w:hAnsi="Times New Roman" w:cs="Times New Roman"/>
          <w:sz w:val="26"/>
          <w:szCs w:val="26"/>
        </w:rPr>
        <w:t>thự</w:t>
      </w:r>
      <w:r w:rsidR="00DD47D7" w:rsidRPr="0029706E">
        <w:rPr>
          <w:rFonts w:ascii="Times New Roman" w:hAnsi="Times New Roman" w:cs="Times New Roman"/>
          <w:sz w:val="26"/>
          <w:szCs w:val="26"/>
        </w:rPr>
        <w:t xml:space="preserve">c hành, sinh viên </w:t>
      </w:r>
      <w:r w:rsidRPr="0029706E">
        <w:rPr>
          <w:rFonts w:ascii="Times New Roman" w:hAnsi="Times New Roman" w:cs="Times New Roman"/>
          <w:sz w:val="26"/>
          <w:szCs w:val="26"/>
        </w:rPr>
        <w:t>chủ yếu làm theo những định hướng củ</w:t>
      </w:r>
      <w:r w:rsidR="00DD47D7" w:rsidRPr="0029706E">
        <w:rPr>
          <w:rFonts w:ascii="Times New Roman" w:hAnsi="Times New Roman" w:cs="Times New Roman"/>
          <w:sz w:val="26"/>
          <w:szCs w:val="26"/>
        </w:rPr>
        <w:t>a giáo viên</w:t>
      </w:r>
      <w:r w:rsidRPr="0029706E">
        <w:rPr>
          <w:rFonts w:ascii="Times New Roman" w:hAnsi="Times New Roman" w:cs="Times New Roman"/>
          <w:sz w:val="26"/>
          <w:szCs w:val="26"/>
        </w:rPr>
        <w:t xml:space="preserve">, ít có tính sáng tạo, không mang tính chất cạnh tranh, chưa thật sự cuốn hút (đi thực tập cho có trách nhiệm). </w:t>
      </w:r>
    </w:p>
    <w:p w:rsidR="003479F8" w:rsidRPr="0029706E" w:rsidRDefault="003479F8"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Trong đó cốt lõi là đổi mới phương pháp dạy và học. Đặc biệt đối với đào tạo tín chỉ, khi mà thời lượng đã được rút ngắn, nhưng yêu cầu chất lượng lại cao hơn, khối lượng kiến thức truyền tải nhiều hơn nhằm đảm bảo chất lượng theo chuẩn đầu ra đã cam kết. </w:t>
      </w:r>
    </w:p>
    <w:p w:rsidR="00EF6A25" w:rsidRPr="0029706E" w:rsidRDefault="003479F8"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Đổi mới phương pháp giảng dạy xuất phát từ đặc điểm và tính chất riêng của từng học phần mà có phương pháp phù hợp. </w:t>
      </w:r>
    </w:p>
    <w:p w:rsidR="00EF6A25" w:rsidRPr="00F74E99" w:rsidRDefault="00FC5764" w:rsidP="00B301C2">
      <w:pPr>
        <w:pStyle w:val="ListParagraph"/>
        <w:numPr>
          <w:ilvl w:val="0"/>
          <w:numId w:val="5"/>
        </w:numPr>
        <w:tabs>
          <w:tab w:val="left" w:pos="567"/>
        </w:tabs>
        <w:spacing w:after="0" w:line="240" w:lineRule="auto"/>
        <w:ind w:left="0" w:firstLine="0"/>
        <w:rPr>
          <w:rFonts w:ascii="Times New Roman" w:hAnsi="Times New Roman" w:cs="Times New Roman"/>
          <w:b/>
          <w:sz w:val="26"/>
          <w:szCs w:val="26"/>
          <w:u w:val="single"/>
        </w:rPr>
      </w:pPr>
      <w:r w:rsidRPr="00F74E99">
        <w:rPr>
          <w:rFonts w:ascii="Times New Roman" w:hAnsi="Times New Roman" w:cs="Times New Roman"/>
          <w:b/>
          <w:sz w:val="26"/>
          <w:szCs w:val="26"/>
          <w:u w:val="single"/>
        </w:rPr>
        <w:t>NỘI DUNG:</w:t>
      </w:r>
    </w:p>
    <w:p w:rsidR="0049074D" w:rsidRPr="00F74E99" w:rsidRDefault="009A23C8" w:rsidP="00B301C2">
      <w:pPr>
        <w:pStyle w:val="ListParagraph"/>
        <w:tabs>
          <w:tab w:val="left" w:pos="567"/>
        </w:tabs>
        <w:spacing w:after="0" w:line="240" w:lineRule="auto"/>
        <w:ind w:left="0"/>
        <w:rPr>
          <w:rFonts w:ascii="Times New Roman" w:hAnsi="Times New Roman" w:cs="Times New Roman"/>
          <w:b/>
          <w:sz w:val="26"/>
          <w:szCs w:val="26"/>
          <w:u w:val="single"/>
        </w:rPr>
      </w:pPr>
      <w:r w:rsidRPr="00F74E99">
        <w:rPr>
          <w:rFonts w:ascii="Times New Roman" w:hAnsi="Times New Roman" w:cs="Times New Roman"/>
          <w:b/>
          <w:sz w:val="26"/>
          <w:szCs w:val="26"/>
        </w:rPr>
        <w:t>1</w:t>
      </w:r>
      <w:r w:rsidR="003F3B36" w:rsidRPr="00F74E99">
        <w:rPr>
          <w:rFonts w:ascii="Times New Roman" w:hAnsi="Times New Roman" w:cs="Times New Roman"/>
          <w:b/>
          <w:sz w:val="26"/>
          <w:szCs w:val="26"/>
        </w:rPr>
        <w:t>.</w:t>
      </w:r>
      <w:r w:rsidR="0049074D" w:rsidRPr="00F74E99">
        <w:rPr>
          <w:rFonts w:ascii="Times New Roman" w:hAnsi="Times New Roman" w:cs="Times New Roman"/>
          <w:b/>
          <w:sz w:val="26"/>
          <w:szCs w:val="26"/>
          <w:u w:val="single"/>
        </w:rPr>
        <w:t>Những khó khăn thường gặp củ</w:t>
      </w:r>
      <w:r w:rsidR="00B301C2" w:rsidRPr="00F74E99">
        <w:rPr>
          <w:rFonts w:ascii="Times New Roman" w:hAnsi="Times New Roman" w:cs="Times New Roman"/>
          <w:b/>
          <w:sz w:val="26"/>
          <w:szCs w:val="26"/>
          <w:u w:val="single"/>
        </w:rPr>
        <w:t>a sinh viên:</w:t>
      </w:r>
    </w:p>
    <w:p w:rsidR="0049074D" w:rsidRPr="0029706E" w:rsidRDefault="0049074D"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Hiện nay, trước sự phát triển không ngừng về kinh tế xã hội cũng như khoa học kỹ thuật, yêu cầu đặt ra cho các trường đại học là phải nâng cao chất lượng giảng dạy. Yêu cầu giảng viên nâng cao hiệu quả truyền đạt, thời lượng giảng dạy ít hơn nhưng nội dung truyền đạt thì không được giảm đi. Còn về phía sinh viên phải chủ động và phải tự học nhiều hơn. Chính vì vậy, người dạy cần phải có cách truyền đạt linh hoạt theo từng nội dung bài giảng, còn người học phải tiếp thu một cách nhanh nhất và tốt nhất. Tuy nhiên để làm được điều này thì không đơn giản. Ở bài báo cáo này, tác giả đề cập đến vấn đề là khi giảng dạy kiến thức cần quan tâm đến đối tượng truyền đạt sẽ góp phần nâng cao chất lượng giảng dạy.</w:t>
      </w:r>
    </w:p>
    <w:p w:rsidR="0090376C" w:rsidRPr="0029706E" w:rsidRDefault="0090376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Khi bước chân vào trường cao đẳng, bên cạnh việc học, sinh viên còn bị chi phối bởi rất nhiều vấn đề khác như sau: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Trí nhớ kém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Thích trì hoãn công việc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Lười biếng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Nghiện trò chơi điện tử, xem tivi, internet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Gặp khó khăn trong việc hiểu bài giảng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Dễ dàng bị xao lãng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Khả năng tập trung ngắn hạn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Mơ màng trong lớp học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Sợ thi cử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Hay phạm lỗi do bất cẩn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Chịu áp lực từ gia đình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Có quá nhiều thứ để học và quá ít thời gian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Không có động lực học</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Dễ dàng bỏ cuộc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Thầy cô dạy không lôi cuốn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Không có hứng thú đối với môn học. </w:t>
      </w:r>
    </w:p>
    <w:p w:rsidR="009A23C8" w:rsidRDefault="009A23C8" w:rsidP="00B301C2">
      <w:pPr>
        <w:tabs>
          <w:tab w:val="left" w:pos="567"/>
        </w:tabs>
        <w:spacing w:after="0" w:line="240" w:lineRule="auto"/>
        <w:rPr>
          <w:rFonts w:ascii="Times New Roman" w:hAnsi="Times New Roman" w:cs="Times New Roman"/>
          <w:sz w:val="26"/>
          <w:szCs w:val="26"/>
        </w:rPr>
      </w:pPr>
    </w:p>
    <w:p w:rsidR="00D73D78" w:rsidRDefault="00D73D78" w:rsidP="00B301C2">
      <w:pPr>
        <w:tabs>
          <w:tab w:val="left" w:pos="567"/>
        </w:tabs>
        <w:spacing w:after="0" w:line="240" w:lineRule="auto"/>
        <w:rPr>
          <w:rFonts w:ascii="Times New Roman" w:hAnsi="Times New Roman" w:cs="Times New Roman"/>
          <w:sz w:val="26"/>
          <w:szCs w:val="26"/>
        </w:rPr>
      </w:pPr>
    </w:p>
    <w:p w:rsidR="00DF2D19" w:rsidRPr="00B301C2" w:rsidRDefault="009A23C8" w:rsidP="00B301C2">
      <w:pPr>
        <w:tabs>
          <w:tab w:val="left" w:pos="567"/>
        </w:tabs>
        <w:spacing w:after="0" w:line="240" w:lineRule="auto"/>
        <w:rPr>
          <w:rFonts w:ascii="Times New Roman" w:hAnsi="Times New Roman" w:cs="Times New Roman"/>
          <w:b/>
          <w:sz w:val="26"/>
          <w:szCs w:val="26"/>
        </w:rPr>
      </w:pPr>
      <w:r w:rsidRPr="00B301C2">
        <w:rPr>
          <w:rFonts w:ascii="Times New Roman" w:hAnsi="Times New Roman" w:cs="Times New Roman"/>
          <w:b/>
          <w:sz w:val="26"/>
          <w:szCs w:val="26"/>
        </w:rPr>
        <w:t>2</w:t>
      </w:r>
      <w:r w:rsidR="00E31FCB" w:rsidRPr="00B301C2">
        <w:rPr>
          <w:rFonts w:ascii="Times New Roman" w:hAnsi="Times New Roman" w:cs="Times New Roman"/>
          <w:b/>
          <w:sz w:val="26"/>
          <w:szCs w:val="26"/>
        </w:rPr>
        <w:t>.</w:t>
      </w:r>
      <w:r w:rsidR="00DF2D19" w:rsidRPr="00B301C2">
        <w:rPr>
          <w:rFonts w:ascii="Times New Roman" w:hAnsi="Times New Roman" w:cs="Times New Roman"/>
          <w:b/>
          <w:sz w:val="26"/>
          <w:szCs w:val="26"/>
        </w:rPr>
        <w:t xml:space="preserve"> </w:t>
      </w:r>
      <w:r w:rsidR="00DF2D19" w:rsidRPr="00F74E99">
        <w:rPr>
          <w:rFonts w:ascii="Times New Roman" w:hAnsi="Times New Roman" w:cs="Times New Roman"/>
          <w:b/>
          <w:sz w:val="26"/>
          <w:szCs w:val="26"/>
          <w:u w:val="single"/>
        </w:rPr>
        <w:t xml:space="preserve">Các </w:t>
      </w:r>
      <w:r w:rsidR="00870AE4" w:rsidRPr="00F74E99">
        <w:rPr>
          <w:rFonts w:ascii="Times New Roman" w:hAnsi="Times New Roman" w:cs="Times New Roman"/>
          <w:b/>
          <w:sz w:val="26"/>
          <w:szCs w:val="26"/>
          <w:u w:val="single"/>
        </w:rPr>
        <w:t xml:space="preserve">cách thức đổi mới </w:t>
      </w:r>
      <w:r w:rsidR="00DF2D19" w:rsidRPr="00F74E99">
        <w:rPr>
          <w:rFonts w:ascii="Times New Roman" w:hAnsi="Times New Roman" w:cs="Times New Roman"/>
          <w:b/>
          <w:sz w:val="26"/>
          <w:szCs w:val="26"/>
          <w:u w:val="single"/>
        </w:rPr>
        <w:t>phương pháp</w:t>
      </w:r>
      <w:r w:rsidR="00870AE4" w:rsidRPr="00F74E99">
        <w:rPr>
          <w:rFonts w:ascii="Times New Roman" w:hAnsi="Times New Roman" w:cs="Times New Roman"/>
          <w:b/>
          <w:sz w:val="26"/>
          <w:szCs w:val="26"/>
          <w:u w:val="single"/>
        </w:rPr>
        <w:t xml:space="preserve"> dạy:</w:t>
      </w:r>
    </w:p>
    <w:p w:rsidR="00E31FCB" w:rsidRPr="00B301C2" w:rsidRDefault="00626D3C" w:rsidP="00B301C2">
      <w:pPr>
        <w:tabs>
          <w:tab w:val="left" w:pos="567"/>
        </w:tabs>
        <w:spacing w:after="0" w:line="240" w:lineRule="auto"/>
        <w:rPr>
          <w:rFonts w:ascii="Times New Roman" w:hAnsi="Times New Roman" w:cs="Times New Roman"/>
          <w:b/>
          <w:sz w:val="26"/>
          <w:szCs w:val="26"/>
        </w:rPr>
      </w:pPr>
      <w:r w:rsidRPr="00B301C2">
        <w:rPr>
          <w:rFonts w:ascii="Times New Roman" w:hAnsi="Times New Roman" w:cs="Times New Roman"/>
          <w:b/>
          <w:sz w:val="26"/>
          <w:szCs w:val="26"/>
        </w:rPr>
        <w:t>2</w:t>
      </w:r>
      <w:r w:rsidR="00E53660" w:rsidRPr="00B301C2">
        <w:rPr>
          <w:rFonts w:ascii="Times New Roman" w:hAnsi="Times New Roman" w:cs="Times New Roman"/>
          <w:b/>
          <w:sz w:val="26"/>
          <w:szCs w:val="26"/>
        </w:rPr>
        <w:t xml:space="preserve">.1 </w:t>
      </w:r>
      <w:r w:rsidR="00027365" w:rsidRPr="00F74E99">
        <w:rPr>
          <w:rFonts w:ascii="Times New Roman" w:hAnsi="Times New Roman" w:cs="Times New Roman"/>
          <w:b/>
          <w:sz w:val="26"/>
          <w:szCs w:val="26"/>
          <w:u w:val="single"/>
        </w:rPr>
        <w:t xml:space="preserve">Cách dạy của người thầy </w:t>
      </w:r>
    </w:p>
    <w:p w:rsidR="0090376C" w:rsidRPr="0029706E" w:rsidRDefault="00AC4921" w:rsidP="00B301C2">
      <w:pPr>
        <w:tabs>
          <w:tab w:val="left" w:pos="567"/>
        </w:tabs>
        <w:spacing w:after="0" w:line="240" w:lineRule="auto"/>
        <w:rPr>
          <w:rFonts w:ascii="Times New Roman" w:hAnsi="Times New Roman" w:cs="Times New Roman"/>
          <w:sz w:val="26"/>
          <w:szCs w:val="26"/>
        </w:rPr>
      </w:pPr>
      <w:r>
        <w:rPr>
          <w:rFonts w:ascii="Times New Roman" w:hAnsi="Times New Roman" w:cs="Times New Roman"/>
          <w:sz w:val="26"/>
          <w:szCs w:val="26"/>
        </w:rPr>
        <w:tab/>
      </w:r>
      <w:r w:rsidR="0090376C" w:rsidRPr="0029706E">
        <w:rPr>
          <w:rFonts w:ascii="Times New Roman" w:hAnsi="Times New Roman" w:cs="Times New Roman"/>
          <w:sz w:val="26"/>
          <w:szCs w:val="26"/>
        </w:rPr>
        <w:t>Từ những khó khăn trên, nếu người dạy biết được đối tượng mình cần truyền đạt đang gặp khó khăn nào thì sẽ có cách dạy hợp lý và mang lại hiệu quả cao, góp phần nâng cao chất lượng đào tạo. Một vài cách truyền đạt đã thực hiện trong thời gian qua như sau:</w:t>
      </w:r>
    </w:p>
    <w:p w:rsidR="0090376C" w:rsidRPr="00AA12C4" w:rsidRDefault="0090376C" w:rsidP="00AA12C4">
      <w:pPr>
        <w:pStyle w:val="ListParagraph"/>
        <w:numPr>
          <w:ilvl w:val="0"/>
          <w:numId w:val="11"/>
        </w:numPr>
        <w:tabs>
          <w:tab w:val="left" w:pos="567"/>
        </w:tabs>
        <w:spacing w:after="0" w:line="240" w:lineRule="auto"/>
        <w:rPr>
          <w:rFonts w:ascii="Times New Roman" w:hAnsi="Times New Roman" w:cs="Times New Roman"/>
          <w:sz w:val="26"/>
          <w:szCs w:val="26"/>
          <w:u w:val="single"/>
        </w:rPr>
      </w:pPr>
      <w:r w:rsidRPr="00AA12C4">
        <w:rPr>
          <w:rFonts w:ascii="Times New Roman" w:hAnsi="Times New Roman" w:cs="Times New Roman"/>
          <w:sz w:val="26"/>
          <w:szCs w:val="26"/>
          <w:u w:val="single"/>
        </w:rPr>
        <w:t>Trí nhớ kém</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Giảng dạy theo hướng trực quan, cần đưa nhiều hình ảnh minh họa, đặc biệt sinh viên kỹ thuật rất thích quan sát hình ảnh, video clip, vì dễ dàng nhận dạng thiết bị hơn. Đánh giá theo hướng đề mở.</w:t>
      </w:r>
    </w:p>
    <w:p w:rsidR="0090376C" w:rsidRPr="00AA12C4" w:rsidRDefault="0090376C" w:rsidP="00AA12C4">
      <w:pPr>
        <w:pStyle w:val="ListParagraph"/>
        <w:numPr>
          <w:ilvl w:val="0"/>
          <w:numId w:val="11"/>
        </w:numPr>
        <w:tabs>
          <w:tab w:val="left" w:pos="567"/>
        </w:tabs>
        <w:spacing w:after="0" w:line="240" w:lineRule="auto"/>
        <w:rPr>
          <w:rFonts w:ascii="Times New Roman" w:hAnsi="Times New Roman" w:cs="Times New Roman"/>
          <w:sz w:val="26"/>
          <w:szCs w:val="26"/>
          <w:u w:val="single"/>
        </w:rPr>
      </w:pPr>
      <w:r w:rsidRPr="00AA12C4">
        <w:rPr>
          <w:rFonts w:ascii="Times New Roman" w:hAnsi="Times New Roman" w:cs="Times New Roman"/>
          <w:sz w:val="26"/>
          <w:szCs w:val="26"/>
          <w:u w:val="single"/>
        </w:rPr>
        <w:t>Thích trì hoãn công việc</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Thường xuyên nhắc nhở thời hạn hoàn thành, xử lý nghiêm vài trường hợp trì hoãn lúc đầu như không cho điểm phần này, không có cơ hội làm lại vì quỹ thời gian hết,...</w:t>
      </w:r>
    </w:p>
    <w:p w:rsidR="0090376C" w:rsidRPr="00AA12C4" w:rsidRDefault="0090376C" w:rsidP="00AA12C4">
      <w:pPr>
        <w:pStyle w:val="ListParagraph"/>
        <w:numPr>
          <w:ilvl w:val="0"/>
          <w:numId w:val="11"/>
        </w:numPr>
        <w:tabs>
          <w:tab w:val="left" w:pos="567"/>
        </w:tabs>
        <w:spacing w:after="0" w:line="240" w:lineRule="auto"/>
        <w:rPr>
          <w:rFonts w:ascii="Times New Roman" w:hAnsi="Times New Roman" w:cs="Times New Roman"/>
          <w:sz w:val="26"/>
          <w:szCs w:val="26"/>
          <w:u w:val="single"/>
        </w:rPr>
      </w:pPr>
      <w:r w:rsidRPr="00AA12C4">
        <w:rPr>
          <w:rFonts w:ascii="Times New Roman" w:hAnsi="Times New Roman" w:cs="Times New Roman"/>
          <w:sz w:val="26"/>
          <w:szCs w:val="26"/>
          <w:u w:val="single"/>
        </w:rPr>
        <w:t>Lười biếng</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Giao nhiệm vụ và thường xuyên kiểm tra kết quả thực hiện. Chẳng hạn như yêu cầu sinh viên đọc tài liệu trước, làm bài tập, nếu làm việc nhóm cần kiểm tra đánh giá công việc từng người.</w:t>
      </w:r>
    </w:p>
    <w:p w:rsidR="0090376C" w:rsidRPr="00AA12C4" w:rsidRDefault="0090376C" w:rsidP="00AA12C4">
      <w:pPr>
        <w:pStyle w:val="ListParagraph"/>
        <w:numPr>
          <w:ilvl w:val="0"/>
          <w:numId w:val="12"/>
        </w:numPr>
        <w:tabs>
          <w:tab w:val="left" w:pos="567"/>
        </w:tabs>
        <w:spacing w:after="0" w:line="240" w:lineRule="auto"/>
        <w:rPr>
          <w:rFonts w:ascii="Times New Roman" w:hAnsi="Times New Roman" w:cs="Times New Roman"/>
          <w:sz w:val="26"/>
          <w:szCs w:val="26"/>
          <w:u w:val="single"/>
        </w:rPr>
      </w:pPr>
      <w:r w:rsidRPr="00AA12C4">
        <w:rPr>
          <w:rFonts w:ascii="Times New Roman" w:hAnsi="Times New Roman" w:cs="Times New Roman"/>
          <w:sz w:val="26"/>
          <w:szCs w:val="26"/>
          <w:u w:val="single"/>
        </w:rPr>
        <w:t>Nghiện trò chơi điện tử, xem tivi, internet</w:t>
      </w:r>
    </w:p>
    <w:p w:rsidR="0090376C" w:rsidRPr="00AA12C4" w:rsidRDefault="0090376C" w:rsidP="00AA12C4">
      <w:pPr>
        <w:tabs>
          <w:tab w:val="left" w:pos="567"/>
        </w:tabs>
        <w:spacing w:before="120" w:after="120" w:line="240" w:lineRule="auto"/>
        <w:rPr>
          <w:rFonts w:ascii="Times New Roman" w:hAnsi="Times New Roman" w:cs="Times New Roman"/>
          <w:sz w:val="26"/>
          <w:szCs w:val="26"/>
        </w:rPr>
      </w:pPr>
      <w:r w:rsidRPr="00AA12C4">
        <w:rPr>
          <w:rFonts w:ascii="Times New Roman" w:hAnsi="Times New Roman" w:cs="Times New Roman"/>
          <w:sz w:val="26"/>
          <w:szCs w:val="26"/>
        </w:rPr>
        <w:t>Giới thiệu các địa chỉ, chương trình phục vụ cho chuyên ngành. Ví dụ chuyên ngành may http://www.nhommay.vn, cung cấp các từ khóa chuyên ngành để SV tìm các video clip về máy may trên trang www.youtube.com, trang web của các công ty may như: Sài Gòn 3, Việt Tiến,...</w:t>
      </w:r>
    </w:p>
    <w:p w:rsidR="0090376C" w:rsidRPr="005C1692"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5C1692">
        <w:rPr>
          <w:rFonts w:ascii="Times New Roman" w:hAnsi="Times New Roman" w:cs="Times New Roman"/>
          <w:sz w:val="26"/>
          <w:szCs w:val="26"/>
          <w:u w:val="single"/>
        </w:rPr>
        <w:t>Gặp khó khăn trong việc hiểu bài giảng</w:t>
      </w:r>
      <w:r w:rsidR="006A1CAE" w:rsidRPr="005C1692">
        <w:rPr>
          <w:rFonts w:ascii="Times New Roman" w:hAnsi="Times New Roman" w:cs="Times New Roman"/>
          <w:sz w:val="26"/>
          <w:szCs w:val="26"/>
        </w:rPr>
        <w:t xml:space="preserve">: </w:t>
      </w:r>
      <w:r w:rsidRPr="005C1692">
        <w:rPr>
          <w:rFonts w:ascii="Times New Roman" w:hAnsi="Times New Roman" w:cs="Times New Roman"/>
          <w:sz w:val="26"/>
          <w:szCs w:val="26"/>
        </w:rPr>
        <w:t>Với thời lượng phân bổ cho các môn học hiện nay, phần lớn không đủ để giải thích một cách chi tiết các vấn đề, mà chỉ gợi mở, giới thiệu để sinh viên tự tìm hiểu, tự học. Do đó sẽ có sinh viên chưa hiểu hết bài giảng tại lớp, trong trường hợp này rất cần sự tận tụy của người Thầy, ví du như giải đáp ngoài giờ học, trao đổi qua email,...</w:t>
      </w:r>
    </w:p>
    <w:p w:rsidR="0090376C" w:rsidRPr="005C1692"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5C1692">
        <w:rPr>
          <w:rFonts w:ascii="Times New Roman" w:hAnsi="Times New Roman" w:cs="Times New Roman"/>
          <w:sz w:val="26"/>
          <w:szCs w:val="26"/>
          <w:u w:val="single"/>
        </w:rPr>
        <w:t>Dễ dàng bị xao lãng</w:t>
      </w:r>
      <w:r w:rsidR="006A1CAE" w:rsidRPr="005C1692">
        <w:rPr>
          <w:rFonts w:ascii="Times New Roman" w:hAnsi="Times New Roman" w:cs="Times New Roman"/>
          <w:sz w:val="26"/>
          <w:szCs w:val="26"/>
        </w:rPr>
        <w:t xml:space="preserve">: </w:t>
      </w:r>
      <w:r w:rsidRPr="005C1692">
        <w:rPr>
          <w:rFonts w:ascii="Times New Roman" w:hAnsi="Times New Roman" w:cs="Times New Roman"/>
          <w:sz w:val="26"/>
          <w:szCs w:val="26"/>
        </w:rPr>
        <w:t>Thay đổi cách truyền đạt. Nếu đang dạy theo cách nêu vấn đề để các bạn thảo luận, cảm thấy các bạn mệt mỏi, không thể tập trung, lúc này Thầy chuyển sang cách gợi mở và dẫn dắt vấn đề</w:t>
      </w:r>
    </w:p>
    <w:p w:rsidR="0090376C" w:rsidRPr="005C1692"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5C1692">
        <w:rPr>
          <w:rFonts w:ascii="Times New Roman" w:hAnsi="Times New Roman" w:cs="Times New Roman"/>
          <w:sz w:val="26"/>
          <w:szCs w:val="26"/>
          <w:u w:val="single"/>
        </w:rPr>
        <w:t>Khả năng tập trung ngắn hạn</w:t>
      </w:r>
      <w:r w:rsidR="006A1CAE" w:rsidRPr="005C1692">
        <w:rPr>
          <w:rFonts w:ascii="Times New Roman" w:hAnsi="Times New Roman" w:cs="Times New Roman"/>
          <w:sz w:val="26"/>
          <w:szCs w:val="26"/>
          <w:u w:val="single"/>
        </w:rPr>
        <w:t>:</w:t>
      </w:r>
      <w:r w:rsidR="006A1CAE" w:rsidRPr="005C1692">
        <w:rPr>
          <w:rFonts w:ascii="Times New Roman" w:hAnsi="Times New Roman" w:cs="Times New Roman"/>
          <w:sz w:val="26"/>
          <w:szCs w:val="26"/>
        </w:rPr>
        <w:t xml:space="preserve"> </w:t>
      </w:r>
      <w:r w:rsidRPr="005C1692">
        <w:rPr>
          <w:rFonts w:ascii="Times New Roman" w:hAnsi="Times New Roman" w:cs="Times New Roman"/>
          <w:sz w:val="26"/>
          <w:szCs w:val="26"/>
        </w:rPr>
        <w:t>Một số sinh viên gặp khó khăn khi tiếp thu bài, chỉ tập trung được khoảng vài phút là không thể cho dữ liệu vào được nữa mặc dù rất cố gắng. Do đó Thầy hướng dẫn cách tư duy, sắp xếp và kết nối các nội dung theo dạng cây thư mục,...</w:t>
      </w:r>
    </w:p>
    <w:p w:rsidR="0090376C" w:rsidRPr="005C1692"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5C1692">
        <w:rPr>
          <w:rFonts w:ascii="Times New Roman" w:hAnsi="Times New Roman" w:cs="Times New Roman"/>
          <w:sz w:val="26"/>
          <w:szCs w:val="26"/>
          <w:u w:val="single"/>
        </w:rPr>
        <w:t>Mơ màng trong lớp học</w:t>
      </w:r>
      <w:r w:rsidR="006A1CAE" w:rsidRPr="005C1692">
        <w:rPr>
          <w:rFonts w:ascii="Times New Roman" w:hAnsi="Times New Roman" w:cs="Times New Roman"/>
          <w:sz w:val="26"/>
          <w:szCs w:val="26"/>
          <w:u w:val="single"/>
        </w:rPr>
        <w:t>:</w:t>
      </w:r>
      <w:r w:rsidR="006A1CAE" w:rsidRPr="005C1692">
        <w:rPr>
          <w:rFonts w:ascii="Times New Roman" w:hAnsi="Times New Roman" w:cs="Times New Roman"/>
          <w:sz w:val="26"/>
          <w:szCs w:val="26"/>
        </w:rPr>
        <w:t xml:space="preserve"> </w:t>
      </w:r>
      <w:r w:rsidRPr="005C1692">
        <w:rPr>
          <w:rFonts w:ascii="Times New Roman" w:hAnsi="Times New Roman" w:cs="Times New Roman"/>
          <w:sz w:val="26"/>
          <w:szCs w:val="26"/>
        </w:rPr>
        <w:t>Do bên cạnh việc học, sinh viên còn bị tác động bởi nhiều yếu tố khác như gia đình, quan hệ bạn bè, tình cảm,...nên có đôi khi gặp tình trạng này. Khi đó người giảng viên quan tâm, động viên nhắc nhở sinh viên chú tâm hơn vào buổi học.</w:t>
      </w:r>
    </w:p>
    <w:p w:rsidR="0090376C" w:rsidRPr="0029706E"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9B515B">
        <w:rPr>
          <w:rFonts w:ascii="Times New Roman" w:hAnsi="Times New Roman" w:cs="Times New Roman"/>
          <w:sz w:val="26"/>
          <w:szCs w:val="26"/>
          <w:u w:val="single"/>
        </w:rPr>
        <w:t>Sợ thi cử</w:t>
      </w:r>
      <w:r w:rsidR="006A1CAE" w:rsidRPr="009B515B">
        <w:rPr>
          <w:rFonts w:ascii="Times New Roman" w:hAnsi="Times New Roman" w:cs="Times New Roman"/>
          <w:sz w:val="26"/>
          <w:szCs w:val="26"/>
          <w:u w:val="single"/>
        </w:rPr>
        <w:t>:</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Tâm lý của người học hầu như ai cũng ngại thi cử, khi quá nặng tâm lý thì kết quả thường không cao, hay mắc những lỗi rất bình thường. Nên người giảng viên đánh giá điểm kiểm tra theo nhiều tiêu chí như tinh thần thái độ học tập, mức độ tham gia bài, hoàn thành bài tập. Chuẩn bị bài thật tốt trước khi đi thi thì không phải lo ngại gì.</w:t>
      </w:r>
    </w:p>
    <w:p w:rsidR="0090376C" w:rsidRPr="0029706E"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9B515B">
        <w:rPr>
          <w:rFonts w:ascii="Times New Roman" w:hAnsi="Times New Roman" w:cs="Times New Roman"/>
          <w:sz w:val="26"/>
          <w:szCs w:val="26"/>
          <w:u w:val="single"/>
        </w:rPr>
        <w:t>Hay phạm lỗi do bất cẩn</w:t>
      </w:r>
      <w:r w:rsidR="006A1CAE" w:rsidRPr="009B515B">
        <w:rPr>
          <w:rFonts w:ascii="Times New Roman" w:hAnsi="Times New Roman" w:cs="Times New Roman"/>
          <w:sz w:val="26"/>
          <w:szCs w:val="26"/>
          <w:u w:val="single"/>
        </w:rPr>
        <w:t>:</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Động viên sinh viên ai cũng có lúc phạm lỗi, nhưng đồng thời nhắc nhở để sinh viên không phạm lỗi lần sau</w:t>
      </w:r>
    </w:p>
    <w:p w:rsidR="0090376C" w:rsidRPr="0029706E"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9B515B">
        <w:rPr>
          <w:rFonts w:ascii="Times New Roman" w:hAnsi="Times New Roman" w:cs="Times New Roman"/>
          <w:sz w:val="26"/>
          <w:szCs w:val="26"/>
          <w:u w:val="single"/>
        </w:rPr>
        <w:t>Chịu áp lực từ gia đình</w:t>
      </w:r>
      <w:r w:rsidR="006A1CAE" w:rsidRPr="009B515B">
        <w:rPr>
          <w:rFonts w:ascii="Times New Roman" w:hAnsi="Times New Roman" w:cs="Times New Roman"/>
          <w:sz w:val="26"/>
          <w:szCs w:val="26"/>
          <w:u w:val="single"/>
        </w:rPr>
        <w:t>:</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 xml:space="preserve">Gia đình thường đặt nhiều kỳ vọng vào con, đặc biệt khi đang là sinh viên, đây là động lực cho sự phấn đấu của sinh viên nhưng đôi khi SV cảm thấy có trọng trách lớn, tạo tâm lý nặng nề, ảnh hưởng đến việc học. Nên giảng viên </w:t>
      </w:r>
      <w:r w:rsidRPr="0029706E">
        <w:rPr>
          <w:rFonts w:ascii="Times New Roman" w:hAnsi="Times New Roman" w:cs="Times New Roman"/>
          <w:sz w:val="26"/>
          <w:szCs w:val="26"/>
        </w:rPr>
        <w:lastRenderedPageBreak/>
        <w:t>sẽ là người chia sẻ, lấy ví dụ từ bản thân trước đây Thầy cũng giống như em, nhưng cuối cùng Thầy cũng vượt qua và có kết quả học tập khá tốt.</w:t>
      </w:r>
    </w:p>
    <w:p w:rsidR="0090376C" w:rsidRPr="0029706E"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5C1692">
        <w:rPr>
          <w:rFonts w:ascii="Times New Roman" w:hAnsi="Times New Roman" w:cs="Times New Roman"/>
          <w:sz w:val="26"/>
          <w:szCs w:val="26"/>
          <w:u w:val="single"/>
        </w:rPr>
        <w:t>Có quá nhiều thứ để học và quá ít thời gian</w:t>
      </w:r>
      <w:r w:rsidR="006A1CAE" w:rsidRPr="005C1692">
        <w:rPr>
          <w:rFonts w:ascii="Times New Roman" w:hAnsi="Times New Roman" w:cs="Times New Roman"/>
          <w:sz w:val="26"/>
          <w:szCs w:val="26"/>
          <w:u w:val="single"/>
        </w:rPr>
        <w:t>:</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Hướng dẫn cách bố trí thời gian, cách học hiệu quả, xác định việc nào cần làm ngay, việc nào làm với nhóm, việc nào cần máy tính,...</w:t>
      </w:r>
    </w:p>
    <w:p w:rsidR="0090376C" w:rsidRPr="0029706E" w:rsidRDefault="0090376C" w:rsidP="005C6774">
      <w:pPr>
        <w:pStyle w:val="ListParagraph"/>
        <w:numPr>
          <w:ilvl w:val="0"/>
          <w:numId w:val="12"/>
        </w:numPr>
        <w:tabs>
          <w:tab w:val="left" w:pos="567"/>
        </w:tabs>
        <w:spacing w:after="0" w:line="240" w:lineRule="auto"/>
        <w:rPr>
          <w:rFonts w:ascii="Times New Roman" w:hAnsi="Times New Roman" w:cs="Times New Roman"/>
          <w:sz w:val="26"/>
          <w:szCs w:val="26"/>
        </w:rPr>
      </w:pPr>
      <w:r w:rsidRPr="005C6774">
        <w:rPr>
          <w:rFonts w:ascii="Times New Roman" w:hAnsi="Times New Roman" w:cs="Times New Roman"/>
          <w:sz w:val="26"/>
          <w:szCs w:val="26"/>
          <w:u w:val="single"/>
        </w:rPr>
        <w:t>Không có động lực học</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Kể chuyện về các cựu sinh viên thành đạt, và họ đã học như thế nào. Nhắc nhở SV giữ vững mục tiêu và lý tưởng.</w:t>
      </w:r>
    </w:p>
    <w:p w:rsidR="0090376C" w:rsidRPr="0029706E" w:rsidRDefault="0090376C" w:rsidP="002B3508">
      <w:pPr>
        <w:pStyle w:val="ListParagraph"/>
        <w:numPr>
          <w:ilvl w:val="0"/>
          <w:numId w:val="12"/>
        </w:numPr>
        <w:tabs>
          <w:tab w:val="left" w:pos="567"/>
        </w:tabs>
        <w:spacing w:after="0" w:line="240" w:lineRule="auto"/>
        <w:rPr>
          <w:rFonts w:ascii="Times New Roman" w:hAnsi="Times New Roman" w:cs="Times New Roman"/>
          <w:sz w:val="26"/>
          <w:szCs w:val="26"/>
        </w:rPr>
      </w:pPr>
      <w:r w:rsidRPr="009B515B">
        <w:rPr>
          <w:rFonts w:ascii="Times New Roman" w:hAnsi="Times New Roman" w:cs="Times New Roman"/>
          <w:sz w:val="26"/>
          <w:szCs w:val="26"/>
          <w:u w:val="single"/>
        </w:rPr>
        <w:t>Dễ dàng bỏ cuộc</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Nêu vài trường hợp SV không hoàn thành được chương trình học và cuộc sống của họ hiện nay, so sánh với những người đã tốt nghiệp ra trường. Động viên và thuyết phục SV giữ vững lập trường.</w:t>
      </w:r>
    </w:p>
    <w:p w:rsidR="0090376C" w:rsidRPr="0029706E" w:rsidRDefault="0090376C" w:rsidP="002B3508">
      <w:pPr>
        <w:pStyle w:val="ListParagraph"/>
        <w:numPr>
          <w:ilvl w:val="0"/>
          <w:numId w:val="12"/>
        </w:numPr>
        <w:tabs>
          <w:tab w:val="left" w:pos="567"/>
        </w:tabs>
        <w:spacing w:after="0" w:line="240" w:lineRule="auto"/>
        <w:rPr>
          <w:rFonts w:ascii="Times New Roman" w:hAnsi="Times New Roman" w:cs="Times New Roman"/>
          <w:sz w:val="26"/>
          <w:szCs w:val="26"/>
        </w:rPr>
      </w:pPr>
      <w:r w:rsidRPr="009B515B">
        <w:rPr>
          <w:rFonts w:ascii="Times New Roman" w:hAnsi="Times New Roman" w:cs="Times New Roman"/>
          <w:sz w:val="26"/>
          <w:szCs w:val="26"/>
          <w:u w:val="single"/>
        </w:rPr>
        <w:t>Thầy cô dạy không lôi cuốn</w:t>
      </w:r>
      <w:r w:rsidR="006A1CAE" w:rsidRPr="009B515B">
        <w:rPr>
          <w:rFonts w:ascii="Times New Roman" w:hAnsi="Times New Roman" w:cs="Times New Roman"/>
          <w:sz w:val="26"/>
          <w:szCs w:val="26"/>
          <w:u w:val="single"/>
        </w:rPr>
        <w:t>:</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Trong cùng một môn học, nội dung nào thuộc sở trường, thì Thầy dạy rất hay và rất thu hút, còn các phần khác thì chỉ truyền đạt đúng và đủ chứ chưa hay. Khi đó Thầy tự rèn luyện các phương pháp truyền đạt, luôn chú ý đến tinh thần của người học, đặc biệt thay đổi ngữ điệu khi truyền đạt, lấy nhiều thí dụ thực tế,...qua nhiều lần dạy cảm thấy hay hơn nhiều.</w:t>
      </w:r>
    </w:p>
    <w:p w:rsidR="0090376C" w:rsidRPr="00F5695E" w:rsidRDefault="0090376C" w:rsidP="00F5695E">
      <w:pPr>
        <w:pStyle w:val="ListParagraph"/>
        <w:numPr>
          <w:ilvl w:val="0"/>
          <w:numId w:val="12"/>
        </w:numPr>
        <w:tabs>
          <w:tab w:val="left" w:pos="567"/>
        </w:tabs>
        <w:spacing w:after="0" w:line="240" w:lineRule="auto"/>
        <w:rPr>
          <w:rFonts w:ascii="Times New Roman" w:hAnsi="Times New Roman" w:cs="Times New Roman"/>
          <w:sz w:val="26"/>
          <w:szCs w:val="26"/>
        </w:rPr>
      </w:pPr>
      <w:r w:rsidRPr="00F5695E">
        <w:rPr>
          <w:rFonts w:ascii="Times New Roman" w:hAnsi="Times New Roman" w:cs="Times New Roman"/>
          <w:sz w:val="26"/>
          <w:szCs w:val="26"/>
          <w:u w:val="single"/>
        </w:rPr>
        <w:t>Không có hứng thú đối với môn học</w:t>
      </w:r>
      <w:r w:rsidR="006A1CAE" w:rsidRPr="00F5695E">
        <w:rPr>
          <w:rFonts w:ascii="Times New Roman" w:hAnsi="Times New Roman" w:cs="Times New Roman"/>
          <w:sz w:val="26"/>
          <w:szCs w:val="26"/>
          <w:u w:val="single"/>
        </w:rPr>
        <w:t>:</w:t>
      </w:r>
      <w:r w:rsidR="006A1CAE" w:rsidRPr="00F5695E">
        <w:rPr>
          <w:rFonts w:ascii="Times New Roman" w:hAnsi="Times New Roman" w:cs="Times New Roman"/>
          <w:sz w:val="26"/>
          <w:szCs w:val="26"/>
        </w:rPr>
        <w:t xml:space="preserve"> </w:t>
      </w:r>
      <w:r w:rsidRPr="00F5695E">
        <w:rPr>
          <w:rFonts w:ascii="Times New Roman" w:hAnsi="Times New Roman" w:cs="Times New Roman"/>
          <w:sz w:val="26"/>
          <w:szCs w:val="26"/>
        </w:rPr>
        <w:t>Giải thích sự cần thiết của môn học đối với kiến thức, kỹ năng chuyên ngành. Nêu các ứng dụng của môn học vào thực tế.</w:t>
      </w:r>
    </w:p>
    <w:p w:rsidR="0090376C" w:rsidRPr="0029706E" w:rsidRDefault="0090376C" w:rsidP="004C3157">
      <w:pPr>
        <w:pStyle w:val="ListParagraph"/>
        <w:numPr>
          <w:ilvl w:val="0"/>
          <w:numId w:val="13"/>
        </w:num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Bên cạnh “cái lý” cần có “cái tình”, bên cạnh các kiến thức về chuyên môn tốt, người giảng viên cũng cần có tấm lòng thương yêu trò để từ đó có cách thức truyền đạt phù hợp; muốn truyền đạt có hiệu quả thì cần có sự hiểu biết về đối tượng, điều này sẽ góp phần nâng cao chất lượng và hiệu quả đào tạo, đáp ứng được mục tiêu của giáo dục hiện nay là: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Học để biết ( Learning to know)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Học để làm ( Learning to do)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Học để làm người, để tồn tại ( Learning to be)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Học để chung sống, hoà nhập ( Learning to live together).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Dạy học là một nghệ thuật, càng dạy càng thấy càng hay. </w:t>
      </w:r>
    </w:p>
    <w:p w:rsidR="0090376C" w:rsidRPr="00387CAD" w:rsidRDefault="00910D6C" w:rsidP="00B301C2">
      <w:pPr>
        <w:pStyle w:val="ListParagraph"/>
        <w:tabs>
          <w:tab w:val="left" w:pos="567"/>
        </w:tabs>
        <w:spacing w:after="0" w:line="240" w:lineRule="auto"/>
        <w:ind w:left="0"/>
        <w:rPr>
          <w:rFonts w:ascii="Times New Roman" w:hAnsi="Times New Roman" w:cs="Times New Roman"/>
          <w:b/>
          <w:sz w:val="26"/>
          <w:szCs w:val="26"/>
          <w:u w:val="single"/>
        </w:rPr>
      </w:pPr>
      <w:r>
        <w:rPr>
          <w:rFonts w:ascii="Times New Roman" w:hAnsi="Times New Roman" w:cs="Times New Roman"/>
          <w:b/>
          <w:sz w:val="26"/>
          <w:szCs w:val="26"/>
        </w:rPr>
        <w:t>2</w:t>
      </w:r>
      <w:r w:rsidR="00D436E6" w:rsidRPr="0029706E">
        <w:rPr>
          <w:rFonts w:ascii="Times New Roman" w:hAnsi="Times New Roman" w:cs="Times New Roman"/>
          <w:b/>
          <w:sz w:val="26"/>
          <w:szCs w:val="26"/>
        </w:rPr>
        <w:t xml:space="preserve">.2 </w:t>
      </w:r>
      <w:r w:rsidR="0090376C" w:rsidRPr="00387CAD">
        <w:rPr>
          <w:rFonts w:ascii="Times New Roman" w:hAnsi="Times New Roman" w:cs="Times New Roman"/>
          <w:b/>
          <w:sz w:val="26"/>
          <w:szCs w:val="26"/>
          <w:u w:val="single"/>
        </w:rPr>
        <w:t>Áp dụng nghiên cứu khoa học vào quá trình học và đổi mới phương pháp đánh giá kết quả học phần</w:t>
      </w:r>
      <w:r w:rsidR="00B301C2" w:rsidRPr="00387CAD">
        <w:rPr>
          <w:rFonts w:ascii="Times New Roman" w:hAnsi="Times New Roman" w:cs="Times New Roman"/>
          <w:b/>
          <w:sz w:val="26"/>
          <w:szCs w:val="26"/>
          <w:u w:val="single"/>
        </w:rPr>
        <w:t>:</w:t>
      </w:r>
    </w:p>
    <w:p w:rsidR="0090376C" w:rsidRPr="0029706E" w:rsidRDefault="00BE2215" w:rsidP="00B301C2">
      <w:pPr>
        <w:pStyle w:val="ListParagraph"/>
        <w:tabs>
          <w:tab w:val="left" w:pos="567"/>
        </w:tabs>
        <w:spacing w:after="0" w:line="240" w:lineRule="auto"/>
        <w:ind w:left="0"/>
        <w:rPr>
          <w:rFonts w:ascii="Times New Roman" w:hAnsi="Times New Roman" w:cs="Times New Roman"/>
          <w:sz w:val="26"/>
          <w:szCs w:val="26"/>
        </w:rPr>
      </w:pPr>
      <w:r>
        <w:rPr>
          <w:rFonts w:ascii="Times New Roman" w:hAnsi="Times New Roman" w:cs="Times New Roman"/>
          <w:sz w:val="26"/>
          <w:szCs w:val="26"/>
        </w:rPr>
        <w:tab/>
      </w:r>
      <w:r w:rsidR="0090376C" w:rsidRPr="0029706E">
        <w:rPr>
          <w:rFonts w:ascii="Times New Roman" w:hAnsi="Times New Roman" w:cs="Times New Roman"/>
          <w:sz w:val="26"/>
          <w:szCs w:val="26"/>
        </w:rPr>
        <w:t xml:space="preserve">Nhờ có đổi mới phương pháp dạy bằng vận dụng nghiên cứu khoa học trong quá trình học và đánh giá kết quả học tập theo sự hoạt động chủ động của người mà kiến thức người học vững chắc hơn, kết quả cao và chính xác. Người học bước đầu làm quen một loại hình nghiên cứu khoa học mức thấp của sinh viên là “bài tập tiểu luận”. </w:t>
      </w:r>
    </w:p>
    <w:p w:rsidR="0090376C" w:rsidRPr="003A6097" w:rsidRDefault="00BE2215" w:rsidP="00B301C2">
      <w:pPr>
        <w:pStyle w:val="ListParagraph"/>
        <w:tabs>
          <w:tab w:val="left" w:pos="567"/>
        </w:tabs>
        <w:spacing w:after="0" w:line="240" w:lineRule="auto"/>
        <w:ind w:left="0"/>
        <w:rPr>
          <w:rFonts w:ascii="Times New Roman" w:hAnsi="Times New Roman" w:cs="Times New Roman"/>
          <w:sz w:val="26"/>
          <w:szCs w:val="26"/>
        </w:rPr>
      </w:pPr>
      <w:r>
        <w:rPr>
          <w:rFonts w:ascii="Times New Roman" w:hAnsi="Times New Roman" w:cs="Times New Roman"/>
          <w:sz w:val="26"/>
          <w:szCs w:val="26"/>
        </w:rPr>
        <w:tab/>
      </w:r>
      <w:r w:rsidR="0090376C" w:rsidRPr="0029706E">
        <w:rPr>
          <w:rFonts w:ascii="Times New Roman" w:hAnsi="Times New Roman" w:cs="Times New Roman"/>
          <w:sz w:val="26"/>
          <w:szCs w:val="26"/>
        </w:rPr>
        <w:t xml:space="preserve">Giảng dạy chú trọng nêu vấn đề, giúp người học hiểu sâu vấn đề hơn nhiều so với diễn giải. Sau khi học những chủ đề cốt lõi của học phần, thầy hướng cho người học tự nghiên cứu những vấn đề đặt ra dưới dạng bài tập tiểu luận, một loại hình nghiên cứu khoa học của sinh viên, hiệu quả rất cao. </w:t>
      </w:r>
    </w:p>
    <w:p w:rsidR="0090376C" w:rsidRPr="003A6097" w:rsidRDefault="00910D6C" w:rsidP="00B301C2">
      <w:pPr>
        <w:pStyle w:val="ListParagraph"/>
        <w:tabs>
          <w:tab w:val="left" w:pos="567"/>
        </w:tabs>
        <w:spacing w:after="0" w:line="240" w:lineRule="auto"/>
        <w:ind w:left="0"/>
        <w:rPr>
          <w:rFonts w:ascii="Times New Roman" w:hAnsi="Times New Roman" w:cs="Times New Roman"/>
          <w:b/>
          <w:sz w:val="26"/>
          <w:szCs w:val="26"/>
        </w:rPr>
      </w:pPr>
      <w:r w:rsidRPr="003A6097">
        <w:rPr>
          <w:rFonts w:ascii="Times New Roman" w:hAnsi="Times New Roman" w:cs="Times New Roman"/>
          <w:b/>
          <w:sz w:val="26"/>
          <w:szCs w:val="26"/>
        </w:rPr>
        <w:t>2</w:t>
      </w:r>
      <w:r w:rsidR="00D436E6" w:rsidRPr="003A6097">
        <w:rPr>
          <w:rFonts w:ascii="Times New Roman" w:hAnsi="Times New Roman" w:cs="Times New Roman"/>
          <w:b/>
          <w:sz w:val="26"/>
          <w:szCs w:val="26"/>
        </w:rPr>
        <w:t xml:space="preserve">.2.1 </w:t>
      </w:r>
      <w:r w:rsidR="0090376C" w:rsidRPr="00387CAD">
        <w:rPr>
          <w:rFonts w:ascii="Times New Roman" w:hAnsi="Times New Roman" w:cs="Times New Roman"/>
          <w:b/>
          <w:sz w:val="26"/>
          <w:szCs w:val="26"/>
          <w:u w:val="single"/>
        </w:rPr>
        <w:t>Mục tiêu của giải pháp</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 Mục tiêu lâu dài là nâng cao chất lượng đào tạo cho người học chuyên ngành may, đảm bảo chuẩn đầu ra với kiến thức và kỹ năng nghề nghiệp mức độ tốt nhất.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Bước đầu làm quen công việc nghiên cứu khoa học với những vấn đề cụ thể.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Trang bị cho người học phương pháp học suốt đời.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Người học biết cách sử dụng tài liệu, thông tin phục vụ học tập và nghiên cứu.</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 Từng bước giảm áp lực thi cử mà vẫn đánh giá chính xác, công bằng kết quả của người học.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Người học chủ động lựa chọn kế hoạch học phần.</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Truyền tải được khối lượng kiến thức lớn nhất có thể, mang lại không khí mới cho phương pháp dạy và học.</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 Tạo hứng thú cho người học nhờ chủ động nêu và giải quyết vấn đề trên lớp.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lastRenderedPageBreak/>
        <w:t xml:space="preserve">Kết quả rất khả quan, một số sinh viên có khả năng tiếp thu tốt rất hứng thú, tích cực hoạt động trên lớp, đưa ra nhiều câu hỏi thể hiện nhận thức và hiểu vấn đề của người học. Tất cả những câu hỏi được gợi mở để sinh viên tự trả lời và được thầy hoàn thiện. </w:t>
      </w:r>
    </w:p>
    <w:p w:rsidR="0090376C" w:rsidRDefault="003D4BA5" w:rsidP="00B301C2">
      <w:pPr>
        <w:pStyle w:val="ListParagraph"/>
        <w:tabs>
          <w:tab w:val="left" w:pos="567"/>
        </w:tabs>
        <w:spacing w:after="0" w:line="240" w:lineRule="auto"/>
        <w:ind w:left="0"/>
        <w:rPr>
          <w:rFonts w:ascii="Times New Roman" w:hAnsi="Times New Roman" w:cs="Times New Roman"/>
          <w:sz w:val="26"/>
          <w:szCs w:val="26"/>
        </w:rPr>
      </w:pPr>
      <w:r>
        <w:rPr>
          <w:rFonts w:ascii="Times New Roman" w:hAnsi="Times New Roman" w:cs="Times New Roman"/>
          <w:sz w:val="26"/>
          <w:szCs w:val="26"/>
        </w:rPr>
        <w:tab/>
      </w:r>
      <w:r w:rsidR="0090376C" w:rsidRPr="0029706E">
        <w:rPr>
          <w:rFonts w:ascii="Times New Roman" w:hAnsi="Times New Roman" w:cs="Times New Roman"/>
          <w:sz w:val="26"/>
          <w:szCs w:val="26"/>
        </w:rPr>
        <w:t xml:space="preserve">Hạn chế của phương pháp là khó áp dụng cho một lớp quá đông sinh viên, không thể bao quát hết được, nhưng sỹ số dưới 50 thì tầm quan sát tốt hơn. </w:t>
      </w:r>
    </w:p>
    <w:p w:rsidR="00387CAD" w:rsidRDefault="00387CAD" w:rsidP="00B301C2">
      <w:pPr>
        <w:pStyle w:val="ListParagraph"/>
        <w:tabs>
          <w:tab w:val="left" w:pos="567"/>
        </w:tabs>
        <w:spacing w:after="0" w:line="240" w:lineRule="auto"/>
        <w:ind w:left="0"/>
        <w:rPr>
          <w:rFonts w:ascii="Times New Roman" w:hAnsi="Times New Roman" w:cs="Times New Roman"/>
          <w:sz w:val="26"/>
          <w:szCs w:val="26"/>
        </w:rPr>
      </w:pPr>
    </w:p>
    <w:p w:rsidR="00387CAD" w:rsidRPr="0029706E" w:rsidRDefault="00387CAD" w:rsidP="00B301C2">
      <w:pPr>
        <w:pStyle w:val="ListParagraph"/>
        <w:tabs>
          <w:tab w:val="left" w:pos="567"/>
        </w:tabs>
        <w:spacing w:after="0" w:line="240" w:lineRule="auto"/>
        <w:ind w:left="0"/>
        <w:rPr>
          <w:rFonts w:ascii="Times New Roman" w:hAnsi="Times New Roman" w:cs="Times New Roman"/>
          <w:sz w:val="26"/>
          <w:szCs w:val="26"/>
        </w:rPr>
      </w:pPr>
    </w:p>
    <w:p w:rsidR="0090376C" w:rsidRPr="003A6097" w:rsidRDefault="00910D6C" w:rsidP="00B301C2">
      <w:pPr>
        <w:pStyle w:val="ListParagraph"/>
        <w:tabs>
          <w:tab w:val="left" w:pos="567"/>
        </w:tabs>
        <w:spacing w:after="0" w:line="240" w:lineRule="auto"/>
        <w:ind w:left="0"/>
        <w:rPr>
          <w:rFonts w:ascii="Times New Roman" w:hAnsi="Times New Roman" w:cs="Times New Roman"/>
          <w:b/>
          <w:sz w:val="26"/>
          <w:szCs w:val="26"/>
        </w:rPr>
      </w:pPr>
      <w:r w:rsidRPr="003A6097">
        <w:rPr>
          <w:rFonts w:ascii="Times New Roman" w:hAnsi="Times New Roman" w:cs="Times New Roman"/>
          <w:b/>
          <w:sz w:val="26"/>
          <w:szCs w:val="26"/>
        </w:rPr>
        <w:t>2</w:t>
      </w:r>
      <w:r w:rsidR="00D436E6" w:rsidRPr="003A6097">
        <w:rPr>
          <w:rFonts w:ascii="Times New Roman" w:hAnsi="Times New Roman" w:cs="Times New Roman"/>
          <w:b/>
          <w:sz w:val="26"/>
          <w:szCs w:val="26"/>
        </w:rPr>
        <w:t xml:space="preserve">.2.3 </w:t>
      </w:r>
      <w:r w:rsidR="0090376C" w:rsidRPr="00387CAD">
        <w:rPr>
          <w:rFonts w:ascii="Times New Roman" w:hAnsi="Times New Roman" w:cs="Times New Roman"/>
          <w:b/>
          <w:sz w:val="26"/>
          <w:szCs w:val="26"/>
          <w:u w:val="single"/>
        </w:rPr>
        <w:t>Kết luận và khuyến nghị</w:t>
      </w:r>
    </w:p>
    <w:p w:rsidR="0090376C" w:rsidRPr="008D5AC2" w:rsidRDefault="0090376C" w:rsidP="00B301C2">
      <w:pPr>
        <w:pStyle w:val="ListParagraph"/>
        <w:tabs>
          <w:tab w:val="left" w:pos="567"/>
        </w:tabs>
        <w:spacing w:after="0" w:line="240" w:lineRule="auto"/>
        <w:ind w:left="0"/>
        <w:rPr>
          <w:rFonts w:ascii="Times New Roman" w:hAnsi="Times New Roman" w:cs="Times New Roman"/>
          <w:b/>
          <w:sz w:val="26"/>
          <w:szCs w:val="26"/>
          <w:u w:val="single"/>
        </w:rPr>
      </w:pPr>
      <w:r w:rsidRPr="008D5AC2">
        <w:rPr>
          <w:rFonts w:ascii="Times New Roman" w:hAnsi="Times New Roman" w:cs="Times New Roman"/>
          <w:b/>
          <w:sz w:val="26"/>
          <w:szCs w:val="26"/>
          <w:u w:val="single"/>
        </w:rPr>
        <w:t xml:space="preserve"> Kết luận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Sau khi thực hiện giao bài tập NCKH cho sinh viên, bước đầu cho thấy loại hình học và đánh giá kết quả có độ chính xác cao, khuyến khích người học tích cực.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Sinh viên rất hứng thú, nhiều vấn đề nội dung được thảo luận trong quá trình học.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Hiểu sâu hơn, vững chắc hơn nhờ các câu hỏi của người học đưa ra.</w:t>
      </w:r>
    </w:p>
    <w:p w:rsidR="0090376C" w:rsidRPr="008D5AC2" w:rsidRDefault="0090376C" w:rsidP="00B301C2">
      <w:pPr>
        <w:pStyle w:val="ListParagraph"/>
        <w:tabs>
          <w:tab w:val="left" w:pos="567"/>
        </w:tabs>
        <w:spacing w:after="0" w:line="240" w:lineRule="auto"/>
        <w:ind w:left="0"/>
        <w:rPr>
          <w:rFonts w:ascii="Times New Roman" w:hAnsi="Times New Roman" w:cs="Times New Roman"/>
          <w:b/>
          <w:sz w:val="26"/>
          <w:szCs w:val="26"/>
          <w:u w:val="single"/>
        </w:rPr>
      </w:pPr>
      <w:r w:rsidRPr="008D5AC2">
        <w:rPr>
          <w:rFonts w:ascii="Times New Roman" w:hAnsi="Times New Roman" w:cs="Times New Roman"/>
          <w:sz w:val="26"/>
          <w:szCs w:val="26"/>
          <w:u w:val="single"/>
        </w:rPr>
        <w:t xml:space="preserve"> </w:t>
      </w:r>
      <w:r w:rsidRPr="008D5AC2">
        <w:rPr>
          <w:rFonts w:ascii="Times New Roman" w:hAnsi="Times New Roman" w:cs="Times New Roman"/>
          <w:b/>
          <w:sz w:val="26"/>
          <w:szCs w:val="26"/>
          <w:u w:val="single"/>
        </w:rPr>
        <w:t xml:space="preserve">Khuyến nghị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Tiếp tục thực hiện cho những học phần có điều kiện. </w:t>
      </w:r>
    </w:p>
    <w:p w:rsidR="0090376C" w:rsidRPr="0029706E" w:rsidRDefault="0090376C" w:rsidP="003A6097">
      <w:pPr>
        <w:pStyle w:val="ListParagraph"/>
        <w:tabs>
          <w:tab w:val="left" w:pos="567"/>
        </w:tabs>
        <w:spacing w:after="0" w:line="240" w:lineRule="auto"/>
        <w:ind w:left="0"/>
        <w:rPr>
          <w:rFonts w:ascii="Times New Roman" w:hAnsi="Times New Roman" w:cs="Times New Roman"/>
          <w:b/>
          <w:sz w:val="26"/>
          <w:szCs w:val="26"/>
        </w:rPr>
      </w:pPr>
      <w:r w:rsidRPr="0029706E">
        <w:rPr>
          <w:rFonts w:ascii="Times New Roman" w:hAnsi="Times New Roman" w:cs="Times New Roman"/>
          <w:sz w:val="26"/>
          <w:szCs w:val="26"/>
        </w:rPr>
        <w:t>- Có thể lấy kết quả bài tập tiểu luận thay thế điểm thi kết thúc học phần hoặc cho thi nếu điểm chưa mong muốn.</w:t>
      </w:r>
    </w:p>
    <w:p w:rsidR="002A3731" w:rsidRPr="003A6097" w:rsidRDefault="00910D6C" w:rsidP="00B301C2">
      <w:pPr>
        <w:tabs>
          <w:tab w:val="left" w:pos="567"/>
        </w:tabs>
        <w:spacing w:after="0" w:line="240" w:lineRule="auto"/>
        <w:rPr>
          <w:rFonts w:ascii="Times New Roman" w:hAnsi="Times New Roman" w:cs="Times New Roman"/>
          <w:b/>
          <w:sz w:val="26"/>
          <w:szCs w:val="26"/>
        </w:rPr>
      </w:pPr>
      <w:r w:rsidRPr="003A6097">
        <w:rPr>
          <w:rFonts w:ascii="Times New Roman" w:hAnsi="Times New Roman" w:cs="Times New Roman"/>
          <w:b/>
          <w:sz w:val="26"/>
          <w:szCs w:val="26"/>
        </w:rPr>
        <w:t>2</w:t>
      </w:r>
      <w:r w:rsidR="00D436E6" w:rsidRPr="003A6097">
        <w:rPr>
          <w:rFonts w:ascii="Times New Roman" w:hAnsi="Times New Roman" w:cs="Times New Roman"/>
          <w:b/>
          <w:sz w:val="26"/>
          <w:szCs w:val="26"/>
        </w:rPr>
        <w:t xml:space="preserve">.3 </w:t>
      </w:r>
      <w:r w:rsidR="002A3731" w:rsidRPr="003A6097">
        <w:rPr>
          <w:rFonts w:ascii="Times New Roman" w:hAnsi="Times New Roman" w:cs="Times New Roman"/>
          <w:b/>
          <w:sz w:val="26"/>
          <w:szCs w:val="26"/>
        </w:rPr>
        <w:t>Đổi mới trong phương pháp giảng dạy thực hành, chia nhóm và giao đề tài thực hiện trên tinh thần đàn kế</w:t>
      </w:r>
      <w:r w:rsidR="003B2494" w:rsidRPr="003A6097">
        <w:rPr>
          <w:rFonts w:ascii="Times New Roman" w:hAnsi="Times New Roman" w:cs="Times New Roman"/>
          <w:b/>
          <w:sz w:val="26"/>
          <w:szCs w:val="26"/>
        </w:rPr>
        <w:t>t cùng phát huy.</w:t>
      </w:r>
    </w:p>
    <w:p w:rsidR="006B748C" w:rsidRPr="0029706E" w:rsidRDefault="006B748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Các bước tiến hành cụ thể khi bắt đầu vào thực hành: </w:t>
      </w:r>
    </w:p>
    <w:p w:rsidR="0052421B" w:rsidRPr="003A6097" w:rsidRDefault="006B748C"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 xml:space="preserve">Mỗi nhóm trình bày ý tưởng </w:t>
      </w:r>
      <w:r w:rsidR="0052421B" w:rsidRPr="003A6097">
        <w:rPr>
          <w:rFonts w:ascii="Times New Roman" w:hAnsi="Times New Roman" w:cs="Times New Roman"/>
          <w:sz w:val="26"/>
          <w:szCs w:val="26"/>
        </w:rPr>
        <w:t>mẫu thiết kế (trên phần mềm coreldraw, hoặc vẽ pháp thảo)</w:t>
      </w:r>
    </w:p>
    <w:p w:rsidR="006B748C" w:rsidRPr="003A6097" w:rsidRDefault="00DD6B2D"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Các nhóm thực hiện chế thử mẫu đã thiế kế, giảng viên và các học viên tham gia góp ý.</w:t>
      </w:r>
    </w:p>
    <w:p w:rsidR="006B748C" w:rsidRPr="003A6097" w:rsidRDefault="00DD6B2D"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Sau khi hiệu chỉnh mẫu, cả lớp chọn phương pháp tiến hành và thực hiện.</w:t>
      </w:r>
    </w:p>
    <w:p w:rsidR="006B748C" w:rsidRPr="003A6097" w:rsidRDefault="001F5A16"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Vệ sinh công nghiệp và hoàn tất mẫu.</w:t>
      </w:r>
    </w:p>
    <w:p w:rsidR="006B748C" w:rsidRPr="003A6097" w:rsidRDefault="006B748C"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Tổ chứ</w:t>
      </w:r>
      <w:r w:rsidR="0085181A" w:rsidRPr="003A6097">
        <w:rPr>
          <w:rFonts w:ascii="Times New Roman" w:hAnsi="Times New Roman" w:cs="Times New Roman"/>
          <w:sz w:val="26"/>
          <w:szCs w:val="26"/>
        </w:rPr>
        <w:t xml:space="preserve">c góp ý </w:t>
      </w:r>
      <w:r w:rsidRPr="003A6097">
        <w:rPr>
          <w:rFonts w:ascii="Times New Roman" w:hAnsi="Times New Roman" w:cs="Times New Roman"/>
          <w:sz w:val="26"/>
          <w:szCs w:val="26"/>
        </w:rPr>
        <w:t>giữa các nhóm</w:t>
      </w:r>
      <w:r w:rsidR="0085181A" w:rsidRPr="003A6097">
        <w:rPr>
          <w:rFonts w:ascii="Times New Roman" w:hAnsi="Times New Roman" w:cs="Times New Roman"/>
          <w:sz w:val="26"/>
          <w:szCs w:val="26"/>
        </w:rPr>
        <w:t xml:space="preserve"> thực hành</w:t>
      </w:r>
    </w:p>
    <w:p w:rsidR="00C0749A" w:rsidRPr="003A6097" w:rsidRDefault="006B748C"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Trao giải thưởng để động viên</w:t>
      </w:r>
    </w:p>
    <w:p w:rsidR="0085181A" w:rsidRPr="003A6097" w:rsidRDefault="006B748C"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Phân bổ tỷ lệ đánh giá kết quả: - Kết quả cuộc thi: 60% - Chuyên cầ</w:t>
      </w:r>
      <w:r w:rsidR="00C0749A" w:rsidRPr="003A6097">
        <w:rPr>
          <w:rFonts w:ascii="Times New Roman" w:hAnsi="Times New Roman" w:cs="Times New Roman"/>
          <w:sz w:val="26"/>
          <w:szCs w:val="26"/>
        </w:rPr>
        <w:t xml:space="preserve">n: 10% - Góp ý </w:t>
      </w:r>
      <w:r w:rsidRPr="003A6097">
        <w:rPr>
          <w:rFonts w:ascii="Times New Roman" w:hAnsi="Times New Roman" w:cs="Times New Roman"/>
          <w:sz w:val="26"/>
          <w:szCs w:val="26"/>
        </w:rPr>
        <w:t xml:space="preserve">theo nhóm: 30% </w:t>
      </w:r>
    </w:p>
    <w:p w:rsidR="006B748C" w:rsidRPr="003A6097" w:rsidRDefault="006B748C"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Tổng hợp ý kiến củ</w:t>
      </w:r>
      <w:r w:rsidR="0085181A" w:rsidRPr="003A6097">
        <w:rPr>
          <w:rFonts w:ascii="Times New Roman" w:hAnsi="Times New Roman" w:cs="Times New Roman"/>
          <w:sz w:val="26"/>
          <w:szCs w:val="26"/>
        </w:rPr>
        <w:t xml:space="preserve">a SV sau bài </w:t>
      </w:r>
      <w:r w:rsidRPr="003A6097">
        <w:rPr>
          <w:rFonts w:ascii="Times New Roman" w:hAnsi="Times New Roman" w:cs="Times New Roman"/>
          <w:sz w:val="26"/>
          <w:szCs w:val="26"/>
        </w:rPr>
        <w:t>thự</w:t>
      </w:r>
      <w:r w:rsidR="0085181A" w:rsidRPr="003A6097">
        <w:rPr>
          <w:rFonts w:ascii="Times New Roman" w:hAnsi="Times New Roman" w:cs="Times New Roman"/>
          <w:sz w:val="26"/>
          <w:szCs w:val="26"/>
        </w:rPr>
        <w:t>c hành</w:t>
      </w:r>
      <w:r w:rsidRPr="003A6097">
        <w:rPr>
          <w:rFonts w:ascii="Times New Roman" w:hAnsi="Times New Roman" w:cs="Times New Roman"/>
          <w:sz w:val="26"/>
          <w:szCs w:val="26"/>
        </w:rPr>
        <w:t xml:space="preserve"> </w:t>
      </w:r>
    </w:p>
    <w:p w:rsidR="00F903DD" w:rsidRPr="00387CAD" w:rsidRDefault="006B748C" w:rsidP="00B301C2">
      <w:pPr>
        <w:tabs>
          <w:tab w:val="left" w:pos="567"/>
        </w:tabs>
        <w:spacing w:after="0" w:line="240" w:lineRule="auto"/>
        <w:rPr>
          <w:rFonts w:ascii="Times New Roman" w:hAnsi="Times New Roman" w:cs="Times New Roman"/>
          <w:b/>
          <w:sz w:val="26"/>
          <w:szCs w:val="26"/>
          <w:u w:val="single"/>
        </w:rPr>
      </w:pPr>
      <w:r w:rsidRPr="00387CAD">
        <w:rPr>
          <w:rFonts w:ascii="Times New Roman" w:hAnsi="Times New Roman" w:cs="Times New Roman"/>
          <w:b/>
          <w:sz w:val="26"/>
          <w:szCs w:val="26"/>
          <w:u w:val="single"/>
        </w:rPr>
        <w:t>K</w:t>
      </w:r>
      <w:r w:rsidR="00D436E6" w:rsidRPr="00387CAD">
        <w:rPr>
          <w:rFonts w:ascii="Times New Roman" w:hAnsi="Times New Roman" w:cs="Times New Roman"/>
          <w:b/>
          <w:sz w:val="26"/>
          <w:szCs w:val="26"/>
          <w:u w:val="single"/>
        </w:rPr>
        <w:t>ết quả đạt được</w:t>
      </w:r>
      <w:r w:rsidR="00474C31" w:rsidRPr="00387CAD">
        <w:rPr>
          <w:rFonts w:ascii="Times New Roman" w:hAnsi="Times New Roman" w:cs="Times New Roman"/>
          <w:b/>
          <w:sz w:val="26"/>
          <w:szCs w:val="26"/>
          <w:u w:val="single"/>
        </w:rPr>
        <w:t>:</w:t>
      </w:r>
    </w:p>
    <w:p w:rsidR="00852AAC" w:rsidRPr="0029706E" w:rsidRDefault="006B748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 </w:t>
      </w:r>
      <w:r w:rsidR="00AE36A4">
        <w:rPr>
          <w:rFonts w:ascii="Times New Roman" w:hAnsi="Times New Roman" w:cs="Times New Roman"/>
          <w:sz w:val="26"/>
          <w:szCs w:val="26"/>
        </w:rPr>
        <w:tab/>
      </w:r>
      <w:r w:rsidRPr="0029706E">
        <w:rPr>
          <w:rFonts w:ascii="Times New Roman" w:hAnsi="Times New Roman" w:cs="Times New Roman"/>
          <w:sz w:val="26"/>
          <w:szCs w:val="26"/>
        </w:rPr>
        <w:t>Trong các buổi thự</w:t>
      </w:r>
      <w:r w:rsidR="004E3EAC" w:rsidRPr="0029706E">
        <w:rPr>
          <w:rFonts w:ascii="Times New Roman" w:hAnsi="Times New Roman" w:cs="Times New Roman"/>
          <w:sz w:val="26"/>
          <w:szCs w:val="26"/>
        </w:rPr>
        <w:t xml:space="preserve">c hành, sinh viên cùng nhau góp ý mẫu </w:t>
      </w:r>
      <w:r w:rsidRPr="0029706E">
        <w:rPr>
          <w:rFonts w:ascii="Times New Roman" w:hAnsi="Times New Roman" w:cs="Times New Roman"/>
          <w:sz w:val="26"/>
          <w:szCs w:val="26"/>
        </w:rPr>
        <w:t>rất sôi nổi, khi gặp những vấn đề nảy sinh, các em đã thảo luận nhóm và đưa ra biện pháp để khắc phục dưới sự giám sát củ</w:t>
      </w:r>
      <w:r w:rsidR="004E3EAC" w:rsidRPr="0029706E">
        <w:rPr>
          <w:rFonts w:ascii="Times New Roman" w:hAnsi="Times New Roman" w:cs="Times New Roman"/>
          <w:sz w:val="26"/>
          <w:szCs w:val="26"/>
        </w:rPr>
        <w:t>a giảng</w:t>
      </w:r>
      <w:r w:rsidRPr="0029706E">
        <w:rPr>
          <w:rFonts w:ascii="Times New Roman" w:hAnsi="Times New Roman" w:cs="Times New Roman"/>
          <w:sz w:val="26"/>
          <w:szCs w:val="26"/>
        </w:rPr>
        <w:t xml:space="preserve"> viên hướng dẫn. SV chủ động trong công việc, kiến thức lý thuyết được minh chứ</w:t>
      </w:r>
      <w:r w:rsidR="00852AAC" w:rsidRPr="0029706E">
        <w:rPr>
          <w:rFonts w:ascii="Times New Roman" w:hAnsi="Times New Roman" w:cs="Times New Roman"/>
          <w:sz w:val="26"/>
          <w:szCs w:val="26"/>
        </w:rPr>
        <w:t>ng trong lúc thực hành mẫu đã thiết kế</w:t>
      </w:r>
      <w:r w:rsidRPr="0029706E">
        <w:rPr>
          <w:rFonts w:ascii="Times New Roman" w:hAnsi="Times New Roman" w:cs="Times New Roman"/>
          <w:sz w:val="26"/>
          <w:szCs w:val="26"/>
        </w:rPr>
        <w:t>, những thắc mắc được GV giải đáp. Nâng cao khả năng làm việc theo nhóm. Trong khi làm gặp sự cố xảy ra, nhiều nhóm giải quyết công việc rất tốt (phân chia công việc cụ thể cho từng thành viên, có tiến độ rõ ràng). SV đi học đều, chỉ khoảng 3÷4 SV có vắng mặt 1÷2 buổi và đi học muộn. Kết quả đánh giá khi kết thúc thự</w:t>
      </w:r>
      <w:r w:rsidR="00852AAC" w:rsidRPr="0029706E">
        <w:rPr>
          <w:rFonts w:ascii="Times New Roman" w:hAnsi="Times New Roman" w:cs="Times New Roman"/>
          <w:sz w:val="26"/>
          <w:szCs w:val="26"/>
        </w:rPr>
        <w:t>c hành</w:t>
      </w:r>
      <w:r w:rsidRPr="0029706E">
        <w:rPr>
          <w:rFonts w:ascii="Times New Roman" w:hAnsi="Times New Roman" w:cs="Times New Roman"/>
          <w:sz w:val="26"/>
          <w:szCs w:val="26"/>
        </w:rPr>
        <w:t xml:space="preserve">: khoảng 80÷85% SV Giỏi, Khá và 15÷20% SV đạt yêu cầu. </w:t>
      </w:r>
    </w:p>
    <w:p w:rsidR="006B748C" w:rsidRDefault="003A6097" w:rsidP="00B301C2">
      <w:pPr>
        <w:tabs>
          <w:tab w:val="left" w:pos="567"/>
        </w:tabs>
        <w:spacing w:after="0" w:line="240" w:lineRule="auto"/>
        <w:rPr>
          <w:rFonts w:ascii="Times New Roman" w:hAnsi="Times New Roman" w:cs="Times New Roman"/>
          <w:sz w:val="26"/>
          <w:szCs w:val="26"/>
        </w:rPr>
      </w:pPr>
      <w:r>
        <w:rPr>
          <w:rFonts w:ascii="Times New Roman" w:hAnsi="Times New Roman" w:cs="Times New Roman"/>
          <w:sz w:val="26"/>
          <w:szCs w:val="26"/>
        </w:rPr>
        <w:tab/>
      </w:r>
      <w:r w:rsidR="006B748C" w:rsidRPr="0029706E">
        <w:rPr>
          <w:rFonts w:ascii="Times New Roman" w:hAnsi="Times New Roman" w:cs="Times New Roman"/>
          <w:sz w:val="26"/>
          <w:szCs w:val="26"/>
        </w:rPr>
        <w:t>Đây cũng là hình thứ</w:t>
      </w:r>
      <w:r w:rsidR="00AB1000" w:rsidRPr="0029706E">
        <w:rPr>
          <w:rFonts w:ascii="Times New Roman" w:hAnsi="Times New Roman" w:cs="Times New Roman"/>
          <w:sz w:val="26"/>
          <w:szCs w:val="26"/>
        </w:rPr>
        <w:t>c giảng dạy</w:t>
      </w:r>
      <w:r w:rsidR="006B748C" w:rsidRPr="0029706E">
        <w:rPr>
          <w:rFonts w:ascii="Times New Roman" w:hAnsi="Times New Roman" w:cs="Times New Roman"/>
          <w:sz w:val="26"/>
          <w:szCs w:val="26"/>
        </w:rPr>
        <w:t xml:space="preserve"> theo nhóm, với nhóm SV có số lượng ít thì GV hoàn toàn có thể đánh giá được khả năng của mỗi SV trong lúc thự</w:t>
      </w:r>
      <w:r w:rsidR="00852AAC" w:rsidRPr="0029706E">
        <w:rPr>
          <w:rFonts w:ascii="Times New Roman" w:hAnsi="Times New Roman" w:cs="Times New Roman"/>
          <w:sz w:val="26"/>
          <w:szCs w:val="26"/>
        </w:rPr>
        <w:t>c hành</w:t>
      </w:r>
      <w:r w:rsidR="006B748C" w:rsidRPr="0029706E">
        <w:rPr>
          <w:rFonts w:ascii="Times New Roman" w:hAnsi="Times New Roman" w:cs="Times New Roman"/>
          <w:sz w:val="26"/>
          <w:szCs w:val="26"/>
        </w:rPr>
        <w:t xml:space="preserve">. Yêu cầu đối với GV là phải luôn theo sát từng nhóm trong lúc làm, thông qua đó sẽ biết được những ý tưởng cũng như vướng mắc của SV. </w:t>
      </w:r>
      <w:r w:rsidR="00852AAC" w:rsidRPr="0029706E">
        <w:rPr>
          <w:rFonts w:ascii="Times New Roman" w:hAnsi="Times New Roman" w:cs="Times New Roman"/>
          <w:sz w:val="26"/>
          <w:szCs w:val="26"/>
        </w:rPr>
        <w:t>V</w:t>
      </w:r>
      <w:r w:rsidR="006B748C" w:rsidRPr="0029706E">
        <w:rPr>
          <w:rFonts w:ascii="Times New Roman" w:hAnsi="Times New Roman" w:cs="Times New Roman"/>
          <w:sz w:val="26"/>
          <w:szCs w:val="26"/>
        </w:rPr>
        <w:t>iệc này nhằm giúp cho các em hiểu rõ và nhớ sâu hơn. Thông qua đợt thự</w:t>
      </w:r>
      <w:r w:rsidR="00852AAC" w:rsidRPr="0029706E">
        <w:rPr>
          <w:rFonts w:ascii="Times New Roman" w:hAnsi="Times New Roman" w:cs="Times New Roman"/>
          <w:sz w:val="26"/>
          <w:szCs w:val="26"/>
        </w:rPr>
        <w:t>c hành</w:t>
      </w:r>
      <w:r w:rsidR="006B748C" w:rsidRPr="0029706E">
        <w:rPr>
          <w:rFonts w:ascii="Times New Roman" w:hAnsi="Times New Roman" w:cs="Times New Roman"/>
          <w:sz w:val="26"/>
          <w:szCs w:val="26"/>
        </w:rPr>
        <w:t xml:space="preserve">, SV đánh giá lại kiến thức của bản thân, đúc kết những kinh nghiệm bổ ích cũng như tác phong làm việc. </w:t>
      </w:r>
    </w:p>
    <w:p w:rsidR="00626D3C" w:rsidRPr="003A6097" w:rsidRDefault="003A6097" w:rsidP="00B301C2">
      <w:pPr>
        <w:tabs>
          <w:tab w:val="left" w:pos="567"/>
        </w:tabs>
        <w:spacing w:after="0" w:line="240" w:lineRule="auto"/>
        <w:rPr>
          <w:rFonts w:ascii="Times New Roman" w:hAnsi="Times New Roman" w:cs="Times New Roman"/>
          <w:b/>
          <w:sz w:val="26"/>
          <w:szCs w:val="26"/>
        </w:rPr>
      </w:pPr>
      <w:r>
        <w:rPr>
          <w:rFonts w:ascii="Times New Roman" w:hAnsi="Times New Roman" w:cs="Times New Roman"/>
          <w:sz w:val="26"/>
          <w:szCs w:val="26"/>
        </w:rPr>
        <w:tab/>
      </w:r>
      <w:r w:rsidR="00626D3C" w:rsidRPr="003A6097">
        <w:rPr>
          <w:rFonts w:ascii="Times New Roman" w:hAnsi="Times New Roman" w:cs="Times New Roman"/>
          <w:b/>
          <w:sz w:val="26"/>
          <w:szCs w:val="26"/>
        </w:rPr>
        <w:t xml:space="preserve">3. </w:t>
      </w:r>
      <w:r w:rsidR="00626D3C" w:rsidRPr="00387CAD">
        <w:rPr>
          <w:rFonts w:ascii="Times New Roman" w:hAnsi="Times New Roman" w:cs="Times New Roman"/>
          <w:b/>
          <w:sz w:val="26"/>
          <w:szCs w:val="26"/>
          <w:u w:val="single"/>
        </w:rPr>
        <w:t xml:space="preserve">Một số kinh nghiệm về nâng cao khả năng tự học của sinh viên trong quá trình giảng dạy, để hình thành và nâng cao năng lực tự học cho sinh viên: </w:t>
      </w:r>
    </w:p>
    <w:p w:rsidR="00626D3C" w:rsidRPr="0029706E" w:rsidRDefault="00626D3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 Xác định động cơ, mục tiêu học tập cho sinh viên </w:t>
      </w:r>
    </w:p>
    <w:p w:rsidR="00626D3C" w:rsidRPr="0029706E" w:rsidRDefault="00626D3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lastRenderedPageBreak/>
        <w:t xml:space="preserve"> Khi lên lớp GV sẽ trao đổi với sinh viên, giúp sinh viên hiểu rõ hơn về ngành nghề, về những công việc tương lai có liên quan đến chuyên môn, liên quan đến nội dung của học phần. Điều này sẽ giúp cho SV thấy được vị trí, tầm quan trọng, mối liên quan giữa học phần này với các học phần khác và khả năng áp dụng các kiến thức, kỹ năng mà học phần trang bị trong công việc tương lai. </w:t>
      </w:r>
    </w:p>
    <w:p w:rsidR="00626D3C" w:rsidRPr="0029706E" w:rsidRDefault="00626D3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 Đưa ra nội dung cơ bản, những yêu cầu về kiến thức, kỹ năng cũng như thái độ mà SV cần đạt được sau khi học xong học phần. Phổ biến kế hoạch dạy học cụ thể toàn bộ học phần. Phổ biến cho sinh viên biết “Đề cương chi tiết học phẩn” và “Lịch trình giảng dạy học phần”; cung cấp tài liệu học tập, tài liệu tham khảo liên quan đến học phần… để sinh viên biết mình sẽ làm gì và làm như thế nào trong quá trình học tập học phần này. Đây cũng là cơ sở để định hướng cho sinh viên vạch ra kế hoạch tự học cá nhân. </w:t>
      </w:r>
    </w:p>
    <w:p w:rsidR="00626D3C" w:rsidRPr="0029706E" w:rsidRDefault="00626D3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Sử dụng phương pháp giảng dạy hợp lý để thức đẩy khả năng tự học của sinh viên. Kết hợp việc sử dụng một số phương pháp dạy học mới: dạy học dựa trên vấn đề, chủ đề, thảo luận, tự nghiên cứu, bài tập nhóm, bài tập cá nhân…với diễn giảng. Đặc biệt là cần thực tế hóa những vấn đề liên quan đến chuyên môn học phần làm bài giảng trở lên sinh động, gắn liền với thực tế tránh lý thuyết trừu tượng. GV sẽ yêu cầu SV đọc tài liệu và chuẩn bị bài học trước ở nhà, chuẩn bị trả lời một số câu hỏi trọng tâm của bài học. Điều này sẽ giúp SV dễ dàng lắm bắt bài học trên lớp trong những buổi học sau</w:t>
      </w:r>
    </w:p>
    <w:p w:rsidR="00626D3C" w:rsidRPr="0029706E" w:rsidRDefault="00626D3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 - Tăng cường các hình thức dạy học nhóm, trao đổi thảo luận, thuyết trình báo cáo, nêu lên chính kiến của mình... bằng các biện pháp: Đưa ra các đề tài, các vấn đề lớn để sinh viên về thực hiện theo nhóm, hoặc các vấn đề nhỏ có thể trao đổi, thảo luận trực tiếp trên lớp. Do vậy muốn giải quyết được yêu cầu này buộc sinh viên phải tự nghiên cứu tài liệu, phân tích, mổ xẻ các vấn đề trên nhiều khía cạnh khác nhau để có thể tham gia đóng góp hoặc tranh luận để bảo vệ ý kiến của mình; </w:t>
      </w:r>
    </w:p>
    <w:p w:rsidR="00626D3C" w:rsidRPr="0029706E" w:rsidRDefault="00626D3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 Để thúc đẩy khả năng tự học trên lớp của sinh viên: GV nêu các các câu hỏi mang tính tổng hợp để sinh viên suy nghĩ và trả lời, ngoài ra còn giám sát sự làm việc trên lớp của sinh viên như: theo dõi bài giảng, tự ghi chép, phát biểu trao đổi ý kiến…kê - Để thúc đẩy khả năng tự học ngoài giờ lên lớp, GV cần có biện pháp thúc đẩy sinh viên tự học ở nhà. Bằng cách giao các yêu cầu, bài tập về nhà, yêu cầu đọc trước tài liệu…Để tạo kỹ năng tự học cho SV, ban đầu GV phải hướng dẫn SV cách giải quyết các vấn đề, các đề tài hay các yêu cầu mà GV đưa ra, hướng dẫn cho SV cách tìm và đọc tài liệu trên thư viện, internet hay các nguồn khác dần dần SV sẽ hình thành tính tự giác trong học tập và kỹ năng tự học cho bản thân mình. </w:t>
      </w:r>
    </w:p>
    <w:p w:rsidR="00626D3C" w:rsidRDefault="00626D3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 Có phương pháp đánh giá môn học phù hợp, đặc biệt là đánh giá khả năng tự học của sinh viên để khuyến khích sinh viên tự học. Khả năng tự học của SV cần phải được GV và tập thể lớp ghi nhận và đánh giá đúng. Điều này sẽ tạo động lực thúc đẩy SV tự giác trong học tập và phát huy khả năng tự học của bản thân mình. Việc đánh giá hợp lý sẽ có thể tạo “hiệu ứng lan truyền”, tạo môi trường cạnh tranh trong học tập và từ đó thúc đẩy khả năng tự học của tất cả các thành viên trong lớp. </w:t>
      </w:r>
    </w:p>
    <w:p w:rsidR="007D764D" w:rsidRDefault="00B703C5" w:rsidP="007D764D">
      <w:pPr>
        <w:tabs>
          <w:tab w:val="left" w:pos="567"/>
        </w:tabs>
        <w:spacing w:after="0" w:line="240" w:lineRule="auto"/>
        <w:rPr>
          <w:rFonts w:ascii="Times New Roman" w:hAnsi="Times New Roman" w:cs="Times New Roman"/>
          <w:b/>
          <w:sz w:val="26"/>
          <w:szCs w:val="26"/>
          <w:u w:val="single"/>
        </w:rPr>
      </w:pPr>
      <w:r w:rsidRPr="00B703C5">
        <w:rPr>
          <w:rFonts w:ascii="Times New Roman" w:hAnsi="Times New Roman" w:cs="Times New Roman"/>
          <w:b/>
          <w:sz w:val="26"/>
          <w:szCs w:val="26"/>
        </w:rPr>
        <w:t xml:space="preserve">III. </w:t>
      </w:r>
      <w:r w:rsidRPr="00B703C5">
        <w:rPr>
          <w:rFonts w:ascii="Times New Roman" w:hAnsi="Times New Roman" w:cs="Times New Roman"/>
          <w:b/>
          <w:sz w:val="26"/>
          <w:szCs w:val="26"/>
          <w:u w:val="single"/>
        </w:rPr>
        <w:t>KẾT LUẬN:</w:t>
      </w:r>
    </w:p>
    <w:p w:rsidR="00A06CF2" w:rsidRDefault="00A06CF2" w:rsidP="007D764D">
      <w:pPr>
        <w:tabs>
          <w:tab w:val="left" w:pos="567"/>
        </w:tabs>
        <w:spacing w:after="0" w:line="240" w:lineRule="auto"/>
        <w:rPr>
          <w:rFonts w:ascii="Times New Roman" w:hAnsi="Times New Roman" w:cs="Times New Roman"/>
          <w:sz w:val="26"/>
          <w:szCs w:val="26"/>
        </w:rPr>
      </w:pPr>
      <w:r>
        <w:rPr>
          <w:rFonts w:ascii="Times New Roman" w:hAnsi="Times New Roman" w:cs="Times New Roman"/>
          <w:sz w:val="26"/>
          <w:szCs w:val="26"/>
        </w:rPr>
        <w:tab/>
      </w:r>
      <w:r w:rsidR="007D764D" w:rsidRPr="001D3D64">
        <w:rPr>
          <w:rFonts w:ascii="Times New Roman" w:hAnsi="Times New Roman" w:cs="Times New Roman"/>
          <w:sz w:val="26"/>
          <w:szCs w:val="26"/>
        </w:rPr>
        <w:t>Đ</w:t>
      </w:r>
      <w:r w:rsidR="007D764D" w:rsidRPr="0029706E">
        <w:rPr>
          <w:rFonts w:ascii="Times New Roman" w:hAnsi="Times New Roman" w:cs="Times New Roman"/>
          <w:sz w:val="26"/>
          <w:szCs w:val="26"/>
        </w:rPr>
        <w:t>ổi mới phương pháp dạy bằng vận dụ</w:t>
      </w:r>
      <w:r w:rsidR="00DA6A95">
        <w:rPr>
          <w:rFonts w:ascii="Times New Roman" w:hAnsi="Times New Roman" w:cs="Times New Roman"/>
          <w:sz w:val="26"/>
          <w:szCs w:val="26"/>
        </w:rPr>
        <w:t>ng kiến thức và sự linh động</w:t>
      </w:r>
      <w:r w:rsidR="007D764D" w:rsidRPr="0029706E">
        <w:rPr>
          <w:rFonts w:ascii="Times New Roman" w:hAnsi="Times New Roman" w:cs="Times New Roman"/>
          <w:sz w:val="26"/>
          <w:szCs w:val="26"/>
        </w:rPr>
        <w:t xml:space="preserve"> trong quá trình </w:t>
      </w:r>
      <w:r w:rsidR="00ED468F">
        <w:rPr>
          <w:rFonts w:ascii="Times New Roman" w:hAnsi="Times New Roman" w:cs="Times New Roman"/>
          <w:sz w:val="26"/>
          <w:szCs w:val="26"/>
        </w:rPr>
        <w:t xml:space="preserve">dạy và </w:t>
      </w:r>
      <w:r w:rsidR="007D764D" w:rsidRPr="0029706E">
        <w:rPr>
          <w:rFonts w:ascii="Times New Roman" w:hAnsi="Times New Roman" w:cs="Times New Roman"/>
          <w:sz w:val="26"/>
          <w:szCs w:val="26"/>
        </w:rPr>
        <w:t>họ</w:t>
      </w:r>
      <w:r w:rsidR="00ED468F">
        <w:rPr>
          <w:rFonts w:ascii="Times New Roman" w:hAnsi="Times New Roman" w:cs="Times New Roman"/>
          <w:sz w:val="26"/>
          <w:szCs w:val="26"/>
        </w:rPr>
        <w:t xml:space="preserve">c nhằm </w:t>
      </w:r>
      <w:r w:rsidR="007D764D" w:rsidRPr="0029706E">
        <w:rPr>
          <w:rFonts w:ascii="Times New Roman" w:hAnsi="Times New Roman" w:cs="Times New Roman"/>
          <w:sz w:val="26"/>
          <w:szCs w:val="26"/>
        </w:rPr>
        <w:t>đánh giá kết quả học tập theo sự hoạt động chủ động của</w:t>
      </w:r>
      <w:r w:rsidR="009A11C8">
        <w:rPr>
          <w:rFonts w:ascii="Times New Roman" w:hAnsi="Times New Roman" w:cs="Times New Roman"/>
          <w:sz w:val="26"/>
          <w:szCs w:val="26"/>
        </w:rPr>
        <w:t xml:space="preserve"> </w:t>
      </w:r>
      <w:r w:rsidR="00ED468F">
        <w:rPr>
          <w:rFonts w:ascii="Times New Roman" w:hAnsi="Times New Roman" w:cs="Times New Roman"/>
          <w:sz w:val="26"/>
          <w:szCs w:val="26"/>
        </w:rPr>
        <w:t>giảng viên</w:t>
      </w:r>
      <w:r w:rsidR="007D764D" w:rsidRPr="0029706E">
        <w:rPr>
          <w:rFonts w:ascii="Times New Roman" w:hAnsi="Times New Roman" w:cs="Times New Roman"/>
          <w:sz w:val="26"/>
          <w:szCs w:val="26"/>
        </w:rPr>
        <w:t xml:space="preserve"> vững chắc hơn, kết quả cao và chính xác. </w:t>
      </w:r>
    </w:p>
    <w:p w:rsidR="0018673C" w:rsidRPr="0029706E" w:rsidRDefault="007D764D" w:rsidP="0018673C">
      <w:pPr>
        <w:tabs>
          <w:tab w:val="left" w:pos="567"/>
        </w:tabs>
        <w:spacing w:after="0" w:line="240" w:lineRule="auto"/>
        <w:rPr>
          <w:rFonts w:ascii="Times New Roman" w:hAnsi="Times New Roman" w:cs="Times New Roman"/>
          <w:sz w:val="26"/>
          <w:szCs w:val="26"/>
        </w:rPr>
      </w:pPr>
      <w:r>
        <w:rPr>
          <w:rFonts w:ascii="Times New Roman" w:hAnsi="Times New Roman" w:cs="Times New Roman"/>
          <w:sz w:val="26"/>
          <w:szCs w:val="26"/>
        </w:rPr>
        <w:tab/>
      </w:r>
      <w:r w:rsidRPr="0029706E">
        <w:rPr>
          <w:rFonts w:ascii="Times New Roman" w:hAnsi="Times New Roman" w:cs="Times New Roman"/>
          <w:sz w:val="26"/>
          <w:szCs w:val="26"/>
        </w:rPr>
        <w:t xml:space="preserve">Giảng </w:t>
      </w:r>
      <w:r w:rsidR="00D41A42">
        <w:rPr>
          <w:rFonts w:ascii="Times New Roman" w:hAnsi="Times New Roman" w:cs="Times New Roman"/>
          <w:sz w:val="26"/>
          <w:szCs w:val="26"/>
        </w:rPr>
        <w:t xml:space="preserve">viên </w:t>
      </w:r>
      <w:r w:rsidRPr="0029706E">
        <w:rPr>
          <w:rFonts w:ascii="Times New Roman" w:hAnsi="Times New Roman" w:cs="Times New Roman"/>
          <w:sz w:val="26"/>
          <w:szCs w:val="26"/>
        </w:rPr>
        <w:t xml:space="preserve">dạy chú trọng nêu vấn đề, giúp người học hiểu sâu vấn đề hơn nhiều so với diễn giải. </w:t>
      </w:r>
      <w:r w:rsidR="00BA2F1E" w:rsidRPr="00A63B51">
        <w:rPr>
          <w:rFonts w:ascii="Times New Roman" w:hAnsi="Times New Roman" w:cs="Times New Roman"/>
          <w:sz w:val="26"/>
          <w:szCs w:val="26"/>
        </w:rPr>
        <w:t xml:space="preserve">Xây dựng các phương pháp giảng dạy ngành công nghệ may đáp ứng mô hình đào tạo chất lượng cao trong bối cảnh cách mạng công nghiệp 4.0 </w:t>
      </w:r>
      <w:r w:rsidR="0018673C">
        <w:rPr>
          <w:rFonts w:ascii="Times New Roman" w:hAnsi="Times New Roman" w:cs="Times New Roman"/>
          <w:sz w:val="26"/>
          <w:szCs w:val="26"/>
        </w:rPr>
        <w:t xml:space="preserve">giúp </w:t>
      </w:r>
      <w:r w:rsidR="0018673C" w:rsidRPr="0029706E">
        <w:rPr>
          <w:rFonts w:ascii="Times New Roman" w:hAnsi="Times New Roman" w:cs="Times New Roman"/>
          <w:sz w:val="26"/>
          <w:szCs w:val="26"/>
        </w:rPr>
        <w:t>cho sinh viên nhận thức được đó có nhu cầu thật sự, phải đưa ra được giải pháp và nội dung kiến thức bổ ích nhằm tạo động lự</w:t>
      </w:r>
      <w:r w:rsidR="0018673C">
        <w:rPr>
          <w:rFonts w:ascii="Times New Roman" w:hAnsi="Times New Roman" w:cs="Times New Roman"/>
          <w:sz w:val="26"/>
          <w:szCs w:val="26"/>
        </w:rPr>
        <w:t xml:space="preserve">c cho sinh viên </w:t>
      </w:r>
      <w:r w:rsidR="0018673C" w:rsidRPr="0029706E">
        <w:rPr>
          <w:rFonts w:ascii="Times New Roman" w:hAnsi="Times New Roman" w:cs="Times New Roman"/>
          <w:sz w:val="26"/>
          <w:szCs w:val="26"/>
        </w:rPr>
        <w:t xml:space="preserve">học tập. </w:t>
      </w:r>
    </w:p>
    <w:p w:rsidR="00BA2F1E" w:rsidRPr="0029706E" w:rsidRDefault="00BA2F1E" w:rsidP="00A63B51">
      <w:pPr>
        <w:tabs>
          <w:tab w:val="left" w:pos="567"/>
        </w:tabs>
        <w:spacing w:after="0" w:line="240" w:lineRule="auto"/>
        <w:rPr>
          <w:rFonts w:ascii="Times New Roman" w:hAnsi="Times New Roman" w:cs="Times New Roman"/>
          <w:b/>
          <w:sz w:val="26"/>
          <w:szCs w:val="26"/>
        </w:rPr>
      </w:pPr>
    </w:p>
    <w:p w:rsidR="007D764D" w:rsidRPr="003A6097" w:rsidRDefault="007D764D" w:rsidP="007D764D">
      <w:pPr>
        <w:pStyle w:val="ListParagraph"/>
        <w:tabs>
          <w:tab w:val="left" w:pos="567"/>
        </w:tabs>
        <w:spacing w:after="0" w:line="240" w:lineRule="auto"/>
        <w:ind w:left="0"/>
        <w:rPr>
          <w:rFonts w:ascii="Times New Roman" w:hAnsi="Times New Roman" w:cs="Times New Roman"/>
          <w:sz w:val="26"/>
          <w:szCs w:val="26"/>
        </w:rPr>
      </w:pPr>
    </w:p>
    <w:p w:rsidR="00626D3C" w:rsidRDefault="00626D3C" w:rsidP="00B301C2">
      <w:pPr>
        <w:tabs>
          <w:tab w:val="left" w:pos="567"/>
        </w:tabs>
        <w:spacing w:after="0" w:line="240" w:lineRule="auto"/>
        <w:rPr>
          <w:rFonts w:ascii="Times New Roman" w:hAnsi="Times New Roman" w:cs="Times New Roman"/>
          <w:sz w:val="26"/>
          <w:szCs w:val="26"/>
        </w:rPr>
      </w:pPr>
    </w:p>
    <w:p w:rsidR="00626D3C" w:rsidRDefault="00626D3C" w:rsidP="00B301C2">
      <w:pPr>
        <w:tabs>
          <w:tab w:val="left" w:pos="567"/>
        </w:tabs>
        <w:spacing w:after="0" w:line="240" w:lineRule="auto"/>
        <w:rPr>
          <w:rFonts w:ascii="Times New Roman" w:hAnsi="Times New Roman" w:cs="Times New Roman"/>
          <w:b/>
          <w:sz w:val="26"/>
          <w:szCs w:val="26"/>
        </w:rPr>
      </w:pPr>
    </w:p>
    <w:p w:rsidR="00ED3401" w:rsidRPr="00B703C5" w:rsidRDefault="00ED3401" w:rsidP="00B301C2">
      <w:pPr>
        <w:tabs>
          <w:tab w:val="left" w:pos="567"/>
        </w:tabs>
        <w:spacing w:after="0" w:line="240" w:lineRule="auto"/>
        <w:rPr>
          <w:rFonts w:ascii="Times New Roman" w:hAnsi="Times New Roman" w:cs="Times New Roman"/>
          <w:b/>
          <w:sz w:val="26"/>
          <w:szCs w:val="26"/>
        </w:rPr>
      </w:pPr>
    </w:p>
    <w:p w:rsidR="006B748C" w:rsidRPr="0029706E" w:rsidRDefault="00B703C5" w:rsidP="00B301C2">
      <w:pPr>
        <w:tabs>
          <w:tab w:val="left" w:pos="567"/>
        </w:tabs>
        <w:spacing w:after="0" w:line="240" w:lineRule="auto"/>
        <w:rPr>
          <w:rFonts w:ascii="Times New Roman" w:hAnsi="Times New Roman" w:cs="Times New Roman"/>
          <w:sz w:val="26"/>
          <w:szCs w:val="26"/>
        </w:rPr>
      </w:pPr>
      <w:r w:rsidRPr="00B703C5">
        <w:rPr>
          <w:rFonts w:ascii="Times New Roman" w:hAnsi="Times New Roman" w:cs="Times New Roman"/>
          <w:b/>
          <w:sz w:val="26"/>
          <w:szCs w:val="26"/>
        </w:rPr>
        <w:t xml:space="preserve">IV. </w:t>
      </w:r>
      <w:r w:rsidR="006B748C" w:rsidRPr="00B703C5">
        <w:rPr>
          <w:rFonts w:ascii="Times New Roman" w:hAnsi="Times New Roman" w:cs="Times New Roman"/>
          <w:b/>
          <w:sz w:val="26"/>
          <w:szCs w:val="26"/>
          <w:u w:val="single"/>
        </w:rPr>
        <w:t>TÀI LIỆU THAM KHẢO</w:t>
      </w:r>
      <w:r w:rsidR="006B748C" w:rsidRPr="00B703C5">
        <w:rPr>
          <w:rFonts w:ascii="Times New Roman" w:hAnsi="Times New Roman" w:cs="Times New Roman"/>
          <w:sz w:val="26"/>
          <w:szCs w:val="26"/>
          <w:u w:val="single"/>
        </w:rPr>
        <w:t xml:space="preserve"> </w:t>
      </w:r>
    </w:p>
    <w:p w:rsidR="006B748C" w:rsidRPr="0029706E" w:rsidRDefault="00954E84" w:rsidP="00B301C2">
      <w:pPr>
        <w:tabs>
          <w:tab w:val="left" w:pos="567"/>
        </w:tabs>
        <w:spacing w:after="0" w:line="240" w:lineRule="auto"/>
        <w:rPr>
          <w:rFonts w:ascii="Times New Roman" w:hAnsi="Times New Roman" w:cs="Times New Roman"/>
          <w:sz w:val="26"/>
          <w:szCs w:val="26"/>
        </w:rPr>
      </w:pPr>
      <w:r>
        <w:rPr>
          <w:rFonts w:ascii="Times New Roman" w:hAnsi="Times New Roman" w:cs="Times New Roman"/>
          <w:sz w:val="26"/>
          <w:szCs w:val="26"/>
        </w:rPr>
        <w:t>1.</w:t>
      </w:r>
      <w:r w:rsidR="006B748C" w:rsidRPr="0029706E">
        <w:rPr>
          <w:rFonts w:ascii="Times New Roman" w:hAnsi="Times New Roman" w:cs="Times New Roman"/>
          <w:sz w:val="26"/>
          <w:szCs w:val="26"/>
        </w:rPr>
        <w:t xml:space="preserve"> Lê Văn Hảo, Một số phương pháp dạy học bậc đại học, Nhà xuất bản Nông nghiệp, 2011 </w:t>
      </w:r>
    </w:p>
    <w:p w:rsidR="00DF2D19" w:rsidRPr="00954E84" w:rsidRDefault="00954E84" w:rsidP="00954E84">
      <w:pPr>
        <w:tabs>
          <w:tab w:val="left" w:pos="567"/>
        </w:tabs>
        <w:spacing w:after="0" w:line="240" w:lineRule="auto"/>
        <w:rPr>
          <w:rFonts w:ascii="Times New Roman" w:hAnsi="Times New Roman" w:cs="Times New Roman"/>
          <w:b/>
          <w:sz w:val="26"/>
          <w:szCs w:val="26"/>
        </w:rPr>
      </w:pPr>
      <w:r>
        <w:rPr>
          <w:rFonts w:ascii="Times New Roman" w:hAnsi="Times New Roman" w:cs="Times New Roman"/>
          <w:sz w:val="26"/>
          <w:szCs w:val="26"/>
        </w:rPr>
        <w:t>2</w:t>
      </w:r>
      <w:r w:rsidR="006B748C" w:rsidRPr="0029706E">
        <w:rPr>
          <w:rFonts w:ascii="Times New Roman" w:hAnsi="Times New Roman" w:cs="Times New Roman"/>
          <w:sz w:val="26"/>
          <w:szCs w:val="26"/>
        </w:rPr>
        <w:t>. Kỷ yếu Hội thảo đổi mới giảng dạ</w:t>
      </w:r>
      <w:r w:rsidR="003F21BC">
        <w:rPr>
          <w:rFonts w:ascii="Times New Roman" w:hAnsi="Times New Roman" w:cs="Times New Roman"/>
          <w:sz w:val="26"/>
          <w:szCs w:val="26"/>
        </w:rPr>
        <w:t>y.</w:t>
      </w:r>
    </w:p>
    <w:p w:rsidR="00DF2D19" w:rsidRPr="0029706E" w:rsidRDefault="00954E84" w:rsidP="00B301C2">
      <w:pPr>
        <w:pStyle w:val="ListParagraph"/>
        <w:tabs>
          <w:tab w:val="left" w:pos="567"/>
        </w:tabs>
        <w:spacing w:after="0" w:line="240" w:lineRule="auto"/>
        <w:ind w:left="0"/>
        <w:rPr>
          <w:rFonts w:ascii="Times New Roman" w:hAnsi="Times New Roman" w:cs="Times New Roman"/>
          <w:sz w:val="26"/>
          <w:szCs w:val="26"/>
        </w:rPr>
      </w:pPr>
      <w:r>
        <w:rPr>
          <w:rFonts w:ascii="Times New Roman" w:hAnsi="Times New Roman" w:cs="Times New Roman"/>
          <w:sz w:val="26"/>
          <w:szCs w:val="26"/>
        </w:rPr>
        <w:t>3</w:t>
      </w:r>
      <w:r w:rsidR="00DF2D19" w:rsidRPr="0029706E">
        <w:rPr>
          <w:rFonts w:ascii="Times New Roman" w:hAnsi="Times New Roman" w:cs="Times New Roman"/>
          <w:sz w:val="26"/>
          <w:szCs w:val="26"/>
        </w:rPr>
        <w:t xml:space="preserve">. ADAM KHOO. Tôi tài giỏi, bạn cũng thế!. NXB Phụ nữ - 2011. 2. CAO HÀO THI, NGUYỄN THỊ THÚY LOAN. Quản trị dự án. NXB Đại học Quốc gia Tp.HCM - 2004. 3. </w:t>
      </w:r>
      <w:hyperlink r:id="rId6" w:history="1">
        <w:r w:rsidR="00DF2D19" w:rsidRPr="0029706E">
          <w:rPr>
            <w:rStyle w:val="Hyperlink"/>
            <w:rFonts w:ascii="Times New Roman" w:hAnsi="Times New Roman" w:cs="Times New Roman"/>
            <w:b/>
            <w:color w:val="auto"/>
            <w:sz w:val="26"/>
            <w:szCs w:val="26"/>
          </w:rPr>
          <w:t>http://ntu.edu.vn/dbclkt/vi-vn/trangchu.aspx</w:t>
        </w:r>
      </w:hyperlink>
    </w:p>
    <w:p w:rsidR="006B748C" w:rsidRPr="0029706E" w:rsidRDefault="006B748C" w:rsidP="00B301C2">
      <w:pPr>
        <w:tabs>
          <w:tab w:val="left" w:pos="567"/>
        </w:tabs>
        <w:spacing w:after="0" w:line="240" w:lineRule="auto"/>
        <w:jc w:val="center"/>
        <w:rPr>
          <w:rFonts w:ascii="Times New Roman" w:hAnsi="Times New Roman" w:cs="Times New Roman"/>
          <w:b/>
          <w:sz w:val="26"/>
          <w:szCs w:val="26"/>
        </w:rPr>
      </w:pPr>
    </w:p>
    <w:p w:rsidR="00A93D11" w:rsidRPr="0029706E" w:rsidRDefault="00A93D11" w:rsidP="00B301C2">
      <w:pPr>
        <w:tabs>
          <w:tab w:val="left" w:pos="567"/>
        </w:tabs>
        <w:spacing w:after="0" w:line="240" w:lineRule="auto"/>
        <w:jc w:val="center"/>
        <w:rPr>
          <w:rFonts w:ascii="Times New Roman" w:hAnsi="Times New Roman" w:cs="Times New Roman"/>
          <w:b/>
          <w:sz w:val="26"/>
          <w:szCs w:val="26"/>
        </w:rPr>
      </w:pPr>
    </w:p>
    <w:p w:rsidR="006B748C" w:rsidRPr="0029706E" w:rsidRDefault="006B748C" w:rsidP="00B301C2">
      <w:pPr>
        <w:tabs>
          <w:tab w:val="left" w:pos="567"/>
        </w:tabs>
        <w:spacing w:after="0" w:line="240" w:lineRule="auto"/>
        <w:jc w:val="center"/>
        <w:rPr>
          <w:rFonts w:ascii="Times New Roman" w:hAnsi="Times New Roman" w:cs="Times New Roman"/>
          <w:b/>
          <w:sz w:val="26"/>
          <w:szCs w:val="26"/>
        </w:rPr>
      </w:pPr>
    </w:p>
    <w:p w:rsidR="006B748C" w:rsidRPr="0029706E" w:rsidRDefault="006B748C" w:rsidP="00B301C2">
      <w:pPr>
        <w:tabs>
          <w:tab w:val="left" w:pos="567"/>
        </w:tabs>
        <w:spacing w:after="0" w:line="240" w:lineRule="auto"/>
        <w:jc w:val="center"/>
        <w:rPr>
          <w:rFonts w:ascii="Times New Roman" w:hAnsi="Times New Roman" w:cs="Times New Roman"/>
          <w:b/>
          <w:sz w:val="26"/>
          <w:szCs w:val="26"/>
        </w:rPr>
      </w:pPr>
    </w:p>
    <w:p w:rsidR="006B748C" w:rsidRPr="0029706E" w:rsidRDefault="006B748C" w:rsidP="00B301C2">
      <w:pPr>
        <w:tabs>
          <w:tab w:val="left" w:pos="567"/>
        </w:tabs>
        <w:spacing w:after="0" w:line="240" w:lineRule="auto"/>
        <w:jc w:val="center"/>
        <w:rPr>
          <w:rFonts w:ascii="Times New Roman" w:hAnsi="Times New Roman" w:cs="Times New Roman"/>
          <w:b/>
          <w:sz w:val="26"/>
          <w:szCs w:val="26"/>
        </w:rPr>
      </w:pPr>
    </w:p>
    <w:p w:rsidR="006B748C" w:rsidRPr="0029706E" w:rsidRDefault="006B748C" w:rsidP="00B301C2">
      <w:pPr>
        <w:tabs>
          <w:tab w:val="left" w:pos="567"/>
        </w:tabs>
        <w:spacing w:after="0" w:line="240" w:lineRule="auto"/>
        <w:jc w:val="center"/>
        <w:rPr>
          <w:rFonts w:ascii="Times New Roman" w:hAnsi="Times New Roman" w:cs="Times New Roman"/>
          <w:b/>
          <w:sz w:val="26"/>
          <w:szCs w:val="26"/>
        </w:rPr>
      </w:pPr>
    </w:p>
    <w:p w:rsidR="00B50081" w:rsidRPr="0029706E" w:rsidRDefault="00B50081" w:rsidP="00B301C2">
      <w:pPr>
        <w:pStyle w:val="ListParagraph"/>
        <w:tabs>
          <w:tab w:val="left" w:pos="567"/>
        </w:tabs>
        <w:spacing w:after="0" w:line="240" w:lineRule="auto"/>
        <w:ind w:left="0"/>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sectPr w:rsidR="003F562A" w:rsidRPr="0029706E" w:rsidSect="00DD7C93">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862E1"/>
    <w:multiLevelType w:val="hybridMultilevel"/>
    <w:tmpl w:val="2CD2EE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EB2C61"/>
    <w:multiLevelType w:val="hybridMultilevel"/>
    <w:tmpl w:val="9118A8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2605D0"/>
    <w:multiLevelType w:val="hybridMultilevel"/>
    <w:tmpl w:val="4F40B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92730F"/>
    <w:multiLevelType w:val="hybridMultilevel"/>
    <w:tmpl w:val="078CDB66"/>
    <w:lvl w:ilvl="0" w:tplc="55F632B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C71591F"/>
    <w:multiLevelType w:val="hybridMultilevel"/>
    <w:tmpl w:val="6A22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005A71"/>
    <w:multiLevelType w:val="hybridMultilevel"/>
    <w:tmpl w:val="0A12C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9740DD"/>
    <w:multiLevelType w:val="hybridMultilevel"/>
    <w:tmpl w:val="A424612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1E1140"/>
    <w:multiLevelType w:val="hybridMultilevel"/>
    <w:tmpl w:val="4A864632"/>
    <w:lvl w:ilvl="0" w:tplc="2EA83C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681A22"/>
    <w:multiLevelType w:val="hybridMultilevel"/>
    <w:tmpl w:val="063A4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9C0A49"/>
    <w:multiLevelType w:val="hybridMultilevel"/>
    <w:tmpl w:val="A31035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5832E6"/>
    <w:multiLevelType w:val="hybridMultilevel"/>
    <w:tmpl w:val="35EAC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404E6A"/>
    <w:multiLevelType w:val="hybridMultilevel"/>
    <w:tmpl w:val="31EEE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020C70"/>
    <w:multiLevelType w:val="hybridMultilevel"/>
    <w:tmpl w:val="F2E28FAE"/>
    <w:lvl w:ilvl="0" w:tplc="0AF23F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3"/>
  </w:num>
  <w:num w:numId="4">
    <w:abstractNumId w:val="4"/>
  </w:num>
  <w:num w:numId="5">
    <w:abstractNumId w:val="12"/>
  </w:num>
  <w:num w:numId="6">
    <w:abstractNumId w:val="6"/>
  </w:num>
  <w:num w:numId="7">
    <w:abstractNumId w:val="9"/>
  </w:num>
  <w:num w:numId="8">
    <w:abstractNumId w:val="11"/>
  </w:num>
  <w:num w:numId="9">
    <w:abstractNumId w:val="1"/>
  </w:num>
  <w:num w:numId="10">
    <w:abstractNumId w:val="8"/>
  </w:num>
  <w:num w:numId="11">
    <w:abstractNumId w:val="5"/>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hideSpelling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E25"/>
    <w:rsid w:val="00027365"/>
    <w:rsid w:val="0004153B"/>
    <w:rsid w:val="000445AB"/>
    <w:rsid w:val="00045A38"/>
    <w:rsid w:val="000479BD"/>
    <w:rsid w:val="00071932"/>
    <w:rsid w:val="000834CF"/>
    <w:rsid w:val="00094D8D"/>
    <w:rsid w:val="00096DDD"/>
    <w:rsid w:val="000E6FE4"/>
    <w:rsid w:val="000F07E0"/>
    <w:rsid w:val="000F2694"/>
    <w:rsid w:val="0010766F"/>
    <w:rsid w:val="00123AB1"/>
    <w:rsid w:val="0015204B"/>
    <w:rsid w:val="0016567C"/>
    <w:rsid w:val="0018673C"/>
    <w:rsid w:val="001A2284"/>
    <w:rsid w:val="001A2DD2"/>
    <w:rsid w:val="001D3D64"/>
    <w:rsid w:val="001E656F"/>
    <w:rsid w:val="001F5309"/>
    <w:rsid w:val="001F5A16"/>
    <w:rsid w:val="0022488E"/>
    <w:rsid w:val="002306B0"/>
    <w:rsid w:val="00235518"/>
    <w:rsid w:val="002418CE"/>
    <w:rsid w:val="00253553"/>
    <w:rsid w:val="0026244D"/>
    <w:rsid w:val="002859E3"/>
    <w:rsid w:val="0029706E"/>
    <w:rsid w:val="00297301"/>
    <w:rsid w:val="002A3731"/>
    <w:rsid w:val="002B3508"/>
    <w:rsid w:val="002D2AC7"/>
    <w:rsid w:val="002E540B"/>
    <w:rsid w:val="002E64F4"/>
    <w:rsid w:val="002F2C82"/>
    <w:rsid w:val="00305CA4"/>
    <w:rsid w:val="003479F8"/>
    <w:rsid w:val="0037264F"/>
    <w:rsid w:val="00374C87"/>
    <w:rsid w:val="003877F1"/>
    <w:rsid w:val="00387CAD"/>
    <w:rsid w:val="00392213"/>
    <w:rsid w:val="003955ED"/>
    <w:rsid w:val="003958B7"/>
    <w:rsid w:val="003A24E3"/>
    <w:rsid w:val="003A6097"/>
    <w:rsid w:val="003B2494"/>
    <w:rsid w:val="003D4BA5"/>
    <w:rsid w:val="003F0A21"/>
    <w:rsid w:val="003F21BC"/>
    <w:rsid w:val="003F3B36"/>
    <w:rsid w:val="003F562A"/>
    <w:rsid w:val="00400AF8"/>
    <w:rsid w:val="00410102"/>
    <w:rsid w:val="00423791"/>
    <w:rsid w:val="00425CC5"/>
    <w:rsid w:val="00432EBB"/>
    <w:rsid w:val="00446B8E"/>
    <w:rsid w:val="00474C31"/>
    <w:rsid w:val="0049074D"/>
    <w:rsid w:val="00493B4E"/>
    <w:rsid w:val="004B31EB"/>
    <w:rsid w:val="004B54D6"/>
    <w:rsid w:val="004C1345"/>
    <w:rsid w:val="004C3157"/>
    <w:rsid w:val="004C75EC"/>
    <w:rsid w:val="004D7934"/>
    <w:rsid w:val="004E3EAC"/>
    <w:rsid w:val="0052421B"/>
    <w:rsid w:val="0052522C"/>
    <w:rsid w:val="00553765"/>
    <w:rsid w:val="005556A2"/>
    <w:rsid w:val="00557E62"/>
    <w:rsid w:val="00575965"/>
    <w:rsid w:val="005B53D3"/>
    <w:rsid w:val="005C1692"/>
    <w:rsid w:val="005C6774"/>
    <w:rsid w:val="005F1BEC"/>
    <w:rsid w:val="00616597"/>
    <w:rsid w:val="00616E5B"/>
    <w:rsid w:val="00626D3C"/>
    <w:rsid w:val="00651B9D"/>
    <w:rsid w:val="00656AC7"/>
    <w:rsid w:val="006A1CAE"/>
    <w:rsid w:val="006B2006"/>
    <w:rsid w:val="006B748C"/>
    <w:rsid w:val="006D13B6"/>
    <w:rsid w:val="006E4616"/>
    <w:rsid w:val="00765220"/>
    <w:rsid w:val="00766C80"/>
    <w:rsid w:val="0079484A"/>
    <w:rsid w:val="00795765"/>
    <w:rsid w:val="007A3090"/>
    <w:rsid w:val="007A7CFA"/>
    <w:rsid w:val="007D2C88"/>
    <w:rsid w:val="007D764D"/>
    <w:rsid w:val="00801635"/>
    <w:rsid w:val="00834637"/>
    <w:rsid w:val="0085181A"/>
    <w:rsid w:val="00852AAC"/>
    <w:rsid w:val="00863A4B"/>
    <w:rsid w:val="00870356"/>
    <w:rsid w:val="00870AE4"/>
    <w:rsid w:val="00874682"/>
    <w:rsid w:val="008A1E76"/>
    <w:rsid w:val="008C480C"/>
    <w:rsid w:val="008D33AB"/>
    <w:rsid w:val="008D5AC2"/>
    <w:rsid w:val="00903090"/>
    <w:rsid w:val="0090376C"/>
    <w:rsid w:val="00910D6C"/>
    <w:rsid w:val="00954E84"/>
    <w:rsid w:val="00967670"/>
    <w:rsid w:val="00983167"/>
    <w:rsid w:val="009A11C8"/>
    <w:rsid w:val="009A23C8"/>
    <w:rsid w:val="009B515B"/>
    <w:rsid w:val="009B6D9A"/>
    <w:rsid w:val="009D7016"/>
    <w:rsid w:val="009F2E09"/>
    <w:rsid w:val="00A0179A"/>
    <w:rsid w:val="00A02F34"/>
    <w:rsid w:val="00A06CF2"/>
    <w:rsid w:val="00A168F3"/>
    <w:rsid w:val="00A363DF"/>
    <w:rsid w:val="00A54AF4"/>
    <w:rsid w:val="00A56F57"/>
    <w:rsid w:val="00A63B51"/>
    <w:rsid w:val="00A86474"/>
    <w:rsid w:val="00A93D11"/>
    <w:rsid w:val="00AA12C4"/>
    <w:rsid w:val="00AA1809"/>
    <w:rsid w:val="00AB1000"/>
    <w:rsid w:val="00AC24DD"/>
    <w:rsid w:val="00AC4921"/>
    <w:rsid w:val="00AD49C0"/>
    <w:rsid w:val="00AE36A4"/>
    <w:rsid w:val="00AF45D8"/>
    <w:rsid w:val="00B02FEA"/>
    <w:rsid w:val="00B12046"/>
    <w:rsid w:val="00B26CFB"/>
    <w:rsid w:val="00B301C2"/>
    <w:rsid w:val="00B3101C"/>
    <w:rsid w:val="00B44651"/>
    <w:rsid w:val="00B50081"/>
    <w:rsid w:val="00B506EF"/>
    <w:rsid w:val="00B56E3F"/>
    <w:rsid w:val="00B644A1"/>
    <w:rsid w:val="00B703C5"/>
    <w:rsid w:val="00BA061C"/>
    <w:rsid w:val="00BA2F1E"/>
    <w:rsid w:val="00BC0A0A"/>
    <w:rsid w:val="00BC1239"/>
    <w:rsid w:val="00BE2215"/>
    <w:rsid w:val="00C0749A"/>
    <w:rsid w:val="00C329D8"/>
    <w:rsid w:val="00C940FF"/>
    <w:rsid w:val="00CA4EA7"/>
    <w:rsid w:val="00CA7966"/>
    <w:rsid w:val="00CD3CEF"/>
    <w:rsid w:val="00CD69EB"/>
    <w:rsid w:val="00D03C34"/>
    <w:rsid w:val="00D31C46"/>
    <w:rsid w:val="00D41A42"/>
    <w:rsid w:val="00D436E6"/>
    <w:rsid w:val="00D51B98"/>
    <w:rsid w:val="00D73D78"/>
    <w:rsid w:val="00DA3546"/>
    <w:rsid w:val="00DA6A95"/>
    <w:rsid w:val="00DA6F35"/>
    <w:rsid w:val="00DA768D"/>
    <w:rsid w:val="00DC32F3"/>
    <w:rsid w:val="00DC5C9E"/>
    <w:rsid w:val="00DD47D7"/>
    <w:rsid w:val="00DD6B2D"/>
    <w:rsid w:val="00DD7C93"/>
    <w:rsid w:val="00DE3EFD"/>
    <w:rsid w:val="00DF20EB"/>
    <w:rsid w:val="00DF2D19"/>
    <w:rsid w:val="00DF2DC0"/>
    <w:rsid w:val="00E12923"/>
    <w:rsid w:val="00E31FCB"/>
    <w:rsid w:val="00E53660"/>
    <w:rsid w:val="00E572CA"/>
    <w:rsid w:val="00E83497"/>
    <w:rsid w:val="00EA6EB1"/>
    <w:rsid w:val="00EB2913"/>
    <w:rsid w:val="00ED3401"/>
    <w:rsid w:val="00ED468F"/>
    <w:rsid w:val="00ED668B"/>
    <w:rsid w:val="00EE2727"/>
    <w:rsid w:val="00EF6A25"/>
    <w:rsid w:val="00EF7E25"/>
    <w:rsid w:val="00F014BE"/>
    <w:rsid w:val="00F21E66"/>
    <w:rsid w:val="00F2532A"/>
    <w:rsid w:val="00F33C2E"/>
    <w:rsid w:val="00F52640"/>
    <w:rsid w:val="00F5695E"/>
    <w:rsid w:val="00F607C5"/>
    <w:rsid w:val="00F74E99"/>
    <w:rsid w:val="00F903DD"/>
    <w:rsid w:val="00F96EEA"/>
    <w:rsid w:val="00FA7278"/>
    <w:rsid w:val="00FC10EE"/>
    <w:rsid w:val="00FC5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562A"/>
    <w:pPr>
      <w:ind w:left="720"/>
      <w:contextualSpacing/>
    </w:pPr>
  </w:style>
  <w:style w:type="character" w:styleId="Hyperlink">
    <w:name w:val="Hyperlink"/>
    <w:basedOn w:val="DefaultParagraphFont"/>
    <w:uiPriority w:val="99"/>
    <w:unhideWhenUsed/>
    <w:rsid w:val="00EB291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562A"/>
    <w:pPr>
      <w:ind w:left="720"/>
      <w:contextualSpacing/>
    </w:pPr>
  </w:style>
  <w:style w:type="character" w:styleId="Hyperlink">
    <w:name w:val="Hyperlink"/>
    <w:basedOn w:val="DefaultParagraphFont"/>
    <w:uiPriority w:val="99"/>
    <w:unhideWhenUsed/>
    <w:rsid w:val="00EB291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tu.edu.vn/dbclkt/vi-vn/trangchu.asp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6</Pages>
  <Words>2384</Words>
  <Characters>13592</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322</cp:revision>
  <dcterms:created xsi:type="dcterms:W3CDTF">2020-06-04T02:25:00Z</dcterms:created>
  <dcterms:modified xsi:type="dcterms:W3CDTF">2020-06-30T03:06:00Z</dcterms:modified>
</cp:coreProperties>
</file>